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D7B" w:rsidRPr="00E440B9" w:rsidRDefault="001F7D7B" w:rsidP="001F7D7B">
      <w:pPr>
        <w:pStyle w:val="s0"/>
        <w:tabs>
          <w:tab w:val="left" w:pos="1418"/>
        </w:tabs>
        <w:spacing w:line="276" w:lineRule="auto"/>
        <w:jc w:val="center"/>
        <w:rPr>
          <w:rFonts w:ascii="MS PGothic" w:eastAsia="MS PGothic" w:hAnsi="MS PGothic" w:cs="HYÇìµå¶óÀÎM"/>
          <w:b/>
          <w:bCs/>
          <w:sz w:val="40"/>
          <w:szCs w:val="40"/>
          <w:lang w:eastAsia="zh-CN"/>
        </w:rPr>
      </w:pPr>
      <w:r w:rsidRPr="00E440B9">
        <w:rPr>
          <w:rFonts w:ascii="MS PGothic" w:eastAsia="MS PGothic" w:hAnsi="MS PGothic" w:cs="HYÇìµå¶óÀÎM" w:hint="eastAsia"/>
          <w:b/>
          <w:bCs/>
          <w:spacing w:val="5"/>
          <w:sz w:val="40"/>
          <w:szCs w:val="40"/>
          <w:lang w:eastAsia="ja-JP"/>
        </w:rPr>
        <w:t>「2016NEAR実務者ワークショップ」開催結果</w:t>
      </w:r>
    </w:p>
    <w:p w:rsidR="001F7D7B" w:rsidRPr="00E440B9" w:rsidRDefault="00593D8C" w:rsidP="001F7D7B">
      <w:pPr>
        <w:pStyle w:val="s0"/>
        <w:tabs>
          <w:tab w:val="left" w:pos="1418"/>
        </w:tabs>
        <w:spacing w:line="440" w:lineRule="exact"/>
        <w:jc w:val="both"/>
        <w:rPr>
          <w:rFonts w:ascii="MS PGothic" w:eastAsia="MS PGothic" w:hAnsi="MS PGothic" w:cs="HYÇìµå¶óÀÎM"/>
          <w:b/>
          <w:bCs/>
          <w:sz w:val="32"/>
          <w:szCs w:val="32"/>
          <w:lang w:eastAsia="zh-CN"/>
        </w:rPr>
      </w:pPr>
      <w:r>
        <w:rPr>
          <w:rFonts w:ascii="MS PGothic" w:eastAsia="MS PGothic" w:hAnsi="MS PGothic" w:cs="HYÇìµå¶óÀÎM"/>
          <w:b/>
          <w:bCs/>
          <w:noProof/>
          <w:sz w:val="32"/>
          <w:szCs w:val="32"/>
        </w:rPr>
        <w:pict>
          <v:shapetype id="_x0000_t202" coordsize="21600,21600" o:spt="202" path="m,l,21600r21600,l21600,xe">
            <v:stroke joinstyle="miter"/>
            <v:path gradientshapeok="t" o:connecttype="rect"/>
          </v:shapetype>
          <v:shape id="_x0000_s2050" type="#_x0000_t202" style="position:absolute;left:0;text-align:left;margin-left:-3.4pt;margin-top:8.25pt;width:468.95pt;height:92.15pt;z-index:251660288" strokeweight="3pt">
            <v:stroke linestyle="thinThin"/>
            <v:textbox>
              <w:txbxContent>
                <w:p w:rsidR="001F7D7B" w:rsidRDefault="001F7D7B" w:rsidP="001F7D7B">
                  <w:pPr>
                    <w:spacing w:line="400" w:lineRule="exact"/>
                    <w:ind w:leftChars="-7" w:hangingChars="5" w:hanging="14"/>
                    <w:rPr>
                      <w:rFonts w:ascii="MS PGothic" w:eastAsia="MS PGothic" w:hAnsi="MS PGothic" w:cs="바탕"/>
                      <w:sz w:val="28"/>
                      <w:szCs w:val="28"/>
                      <w:lang w:eastAsia="ja-JP"/>
                    </w:rPr>
                  </w:pPr>
                  <w:r w:rsidRPr="00940F35">
                    <w:rPr>
                      <w:rFonts w:ascii="MS PGothic" w:eastAsia="MS PGothic" w:hAnsi="MS PGothic" w:cs="바탕" w:hint="eastAsia"/>
                      <w:sz w:val="28"/>
                      <w:szCs w:val="28"/>
                      <w:lang w:eastAsia="ja-JP"/>
                    </w:rPr>
                    <w:t>●会員自治体間の交流協力方案を模索し、実務者間ネットワークを構築する</w:t>
                  </w:r>
                </w:p>
                <w:p w:rsidR="001F7D7B" w:rsidRPr="00940F35" w:rsidRDefault="001F7D7B" w:rsidP="001F7D7B">
                  <w:pPr>
                    <w:spacing w:line="400" w:lineRule="exact"/>
                    <w:ind w:leftChars="-7" w:left="-14" w:firstLineChars="100" w:firstLine="280"/>
                    <w:rPr>
                      <w:rFonts w:ascii="MS PGothic" w:eastAsia="MS PGothic" w:hAnsi="MS PGothic" w:cs="바탕"/>
                      <w:sz w:val="28"/>
                      <w:szCs w:val="28"/>
                      <w:lang w:eastAsia="ja-JP"/>
                    </w:rPr>
                  </w:pPr>
                  <w:r w:rsidRPr="00940F35">
                    <w:rPr>
                      <w:rFonts w:ascii="MS PGothic" w:eastAsia="MS PGothic" w:hAnsi="MS PGothic" w:cs="바탕" w:hint="eastAsia"/>
                      <w:sz w:val="28"/>
                      <w:szCs w:val="28"/>
                      <w:lang w:eastAsia="ja-JP"/>
                    </w:rPr>
                    <w:t>などの連合発展のため、実務者ワークショップを開催する。</w:t>
                  </w:r>
                </w:p>
                <w:p w:rsidR="001F7D7B" w:rsidRDefault="001F7D7B" w:rsidP="001F7D7B">
                  <w:pPr>
                    <w:spacing w:line="400" w:lineRule="exact"/>
                    <w:ind w:leftChars="-7" w:hangingChars="5" w:hanging="14"/>
                    <w:rPr>
                      <w:rFonts w:ascii="MS PGothic" w:eastAsia="MS PGothic" w:hAnsi="MS PGothic"/>
                      <w:sz w:val="28"/>
                      <w:szCs w:val="28"/>
                      <w:lang w:eastAsia="ja-JP"/>
                    </w:rPr>
                  </w:pPr>
                  <w:r w:rsidRPr="00940F35">
                    <w:rPr>
                      <w:rFonts w:ascii="MS PGothic" w:eastAsia="MS PGothic" w:hAnsi="MS PGothic" w:hint="eastAsia"/>
                      <w:sz w:val="28"/>
                      <w:szCs w:val="28"/>
                      <w:lang w:eastAsia="ja-JP"/>
                    </w:rPr>
                    <w:t>●</w:t>
                  </w:r>
                  <w:r>
                    <w:rPr>
                      <w:rFonts w:ascii="MS PGothic" w:eastAsia="MS PGothic" w:hAnsi="MS PGothic" w:hint="eastAsia"/>
                      <w:sz w:val="28"/>
                      <w:szCs w:val="28"/>
                      <w:lang w:eastAsia="ja-JP"/>
                    </w:rPr>
                    <w:t>会員自治体の意見・提案事項を聞き、連合のアイデンティティ確立と所属感</w:t>
                  </w:r>
                </w:p>
                <w:p w:rsidR="001F7D7B" w:rsidRPr="00940F35" w:rsidRDefault="001F7D7B" w:rsidP="001F7D7B">
                  <w:pPr>
                    <w:spacing w:line="400" w:lineRule="exact"/>
                    <w:ind w:leftChars="-7" w:left="-14" w:firstLineChars="100" w:firstLine="280"/>
                    <w:rPr>
                      <w:rFonts w:ascii="MS PGothic" w:eastAsia="MS PGothic" w:hAnsi="MS PGothic"/>
                      <w:lang w:eastAsia="ja-JP"/>
                    </w:rPr>
                  </w:pPr>
                  <w:r>
                    <w:rPr>
                      <w:rFonts w:ascii="MS PGothic" w:eastAsia="MS PGothic" w:hAnsi="MS PGothic" w:hint="eastAsia"/>
                      <w:sz w:val="28"/>
                      <w:szCs w:val="28"/>
                      <w:lang w:eastAsia="ja-JP"/>
                    </w:rPr>
                    <w:t>を向上させる。</w:t>
                  </w:r>
                </w:p>
              </w:txbxContent>
            </v:textbox>
          </v:shape>
        </w:pict>
      </w:r>
    </w:p>
    <w:p w:rsidR="001F7D7B" w:rsidRPr="00E440B9" w:rsidRDefault="001F7D7B" w:rsidP="001F7D7B">
      <w:pPr>
        <w:pStyle w:val="s0"/>
        <w:tabs>
          <w:tab w:val="left" w:pos="1418"/>
        </w:tabs>
        <w:spacing w:line="440" w:lineRule="exact"/>
        <w:jc w:val="both"/>
        <w:rPr>
          <w:rFonts w:ascii="MS PGothic" w:eastAsia="MS PGothic" w:hAnsi="MS PGothic" w:cs="HYÇìµå¶óÀÎM"/>
          <w:b/>
          <w:bCs/>
          <w:sz w:val="32"/>
          <w:szCs w:val="32"/>
          <w:lang w:eastAsia="zh-CN"/>
        </w:rPr>
      </w:pPr>
    </w:p>
    <w:p w:rsidR="001F7D7B" w:rsidRPr="00E440B9" w:rsidRDefault="001F7D7B" w:rsidP="001F7D7B">
      <w:pPr>
        <w:pStyle w:val="s0"/>
        <w:tabs>
          <w:tab w:val="left" w:pos="1418"/>
        </w:tabs>
        <w:spacing w:line="440" w:lineRule="exact"/>
        <w:jc w:val="both"/>
        <w:rPr>
          <w:rFonts w:ascii="MS PGothic" w:eastAsia="MS PGothic" w:hAnsi="MS PGothic" w:cs="HYÇìµå¶óÀÎM"/>
          <w:b/>
          <w:bCs/>
          <w:sz w:val="32"/>
          <w:szCs w:val="32"/>
          <w:lang w:eastAsia="zh-CN"/>
        </w:rPr>
      </w:pPr>
    </w:p>
    <w:p w:rsidR="001F7D7B" w:rsidRPr="00E440B9" w:rsidRDefault="001F7D7B" w:rsidP="001F7D7B">
      <w:pPr>
        <w:pStyle w:val="s0"/>
        <w:tabs>
          <w:tab w:val="left" w:pos="1418"/>
        </w:tabs>
        <w:spacing w:line="560" w:lineRule="exact"/>
        <w:jc w:val="both"/>
        <w:rPr>
          <w:rFonts w:ascii="MS PGothic" w:eastAsia="MS PGothic" w:hAnsi="MS PGothic" w:cs="HYÇìµå¶óÀÎM"/>
          <w:bCs/>
          <w:sz w:val="28"/>
          <w:szCs w:val="28"/>
          <w:lang w:eastAsia="ja-JP"/>
        </w:rPr>
      </w:pPr>
    </w:p>
    <w:p w:rsidR="001F7D7B" w:rsidRPr="00E440B9" w:rsidRDefault="001F7D7B" w:rsidP="001F7D7B">
      <w:pPr>
        <w:pStyle w:val="s0"/>
        <w:tabs>
          <w:tab w:val="left" w:pos="1418"/>
        </w:tabs>
        <w:jc w:val="both"/>
        <w:rPr>
          <w:rFonts w:ascii="MS PGothic" w:eastAsia="MS PGothic" w:hAnsi="MS PGothic" w:cs="HYÇìµå¶óÀÎM"/>
          <w:bCs/>
          <w:sz w:val="20"/>
          <w:szCs w:val="20"/>
          <w:lang w:eastAsia="ja-JP"/>
        </w:rPr>
      </w:pPr>
    </w:p>
    <w:p w:rsidR="001F7D7B" w:rsidRPr="00E440B9" w:rsidRDefault="001F7D7B" w:rsidP="001F7D7B">
      <w:pPr>
        <w:pStyle w:val="s0"/>
        <w:tabs>
          <w:tab w:val="left" w:pos="1418"/>
        </w:tabs>
        <w:spacing w:line="560" w:lineRule="exact"/>
        <w:jc w:val="both"/>
        <w:rPr>
          <w:rFonts w:ascii="MS PGothic" w:eastAsia="MS PGothic" w:hAnsi="MS PGothic" w:cs="HYÇìµå¶óÀÎM"/>
          <w:b/>
          <w:color w:val="4F81BD" w:themeColor="accent1"/>
          <w:sz w:val="36"/>
          <w:szCs w:val="36"/>
          <w:lang w:eastAsia="zh-CN"/>
        </w:rPr>
      </w:pPr>
      <w:r w:rsidRPr="00E440B9">
        <w:rPr>
          <w:rFonts w:ascii="MS PGothic" w:eastAsia="MS PGothic" w:hAnsi="MS PGothic" w:cs="HYÇìµå¶óÀÎM" w:hint="eastAsia"/>
          <w:b/>
          <w:bCs/>
          <w:color w:val="4F81BD" w:themeColor="accent1"/>
          <w:sz w:val="36"/>
          <w:szCs w:val="36"/>
          <w:lang w:eastAsia="ja-JP"/>
        </w:rPr>
        <w:t>■</w:t>
      </w:r>
      <w:r w:rsidRPr="00E440B9">
        <w:rPr>
          <w:rFonts w:ascii="MS PGothic" w:eastAsia="MS PGothic" w:hAnsi="MS PGothic" w:cs="HYÇìµå¶óÀÎM"/>
          <w:b/>
          <w:bCs/>
          <w:color w:val="4F81BD" w:themeColor="accent1"/>
          <w:sz w:val="36"/>
          <w:szCs w:val="36"/>
          <w:lang w:eastAsia="zh-CN"/>
        </w:rPr>
        <w:t xml:space="preserve"> </w:t>
      </w:r>
      <w:r w:rsidRPr="00E440B9">
        <w:rPr>
          <w:rFonts w:ascii="MS PGothic" w:eastAsia="MS PGothic" w:hAnsi="MS PGothic" w:cs="HYÇìµå¶óÀÎM" w:hint="eastAsia"/>
          <w:b/>
          <w:bCs/>
          <w:color w:val="4F81BD" w:themeColor="accent1"/>
          <w:sz w:val="36"/>
          <w:szCs w:val="36"/>
          <w:lang w:eastAsia="ja-JP"/>
        </w:rPr>
        <w:t>行事</w:t>
      </w:r>
      <w:r w:rsidRPr="00E440B9">
        <w:rPr>
          <w:rFonts w:ascii="MS PGothic" w:eastAsia="MS PGothic" w:hAnsi="MS PGothic" w:cs="HYÇìµå¶óÀÎM" w:hint="eastAsia"/>
          <w:b/>
          <w:bCs/>
          <w:color w:val="4F81BD" w:themeColor="accent1"/>
          <w:sz w:val="36"/>
          <w:szCs w:val="36"/>
          <w:lang w:eastAsia="zh-CN"/>
        </w:rPr>
        <w:t>概要</w:t>
      </w:r>
    </w:p>
    <w:p w:rsidR="001F7D7B" w:rsidRPr="00E440B9" w:rsidRDefault="001F7D7B" w:rsidP="001F7D7B">
      <w:pPr>
        <w:pStyle w:val="s0"/>
        <w:tabs>
          <w:tab w:val="left" w:pos="0"/>
        </w:tabs>
        <w:spacing w:line="560" w:lineRule="exact"/>
        <w:jc w:val="both"/>
        <w:rPr>
          <w:rFonts w:ascii="MS PGothic" w:eastAsia="MS PGothic" w:hAnsi="MS PGothic"/>
          <w:sz w:val="28"/>
          <w:szCs w:val="28"/>
          <w:lang w:eastAsia="ja-JP"/>
        </w:rPr>
      </w:pPr>
      <w:r w:rsidRPr="00E440B9">
        <w:rPr>
          <w:rFonts w:ascii="MS PGothic" w:eastAsia="MS PGothic" w:hAnsi="MS PGothic" w:hint="eastAsia"/>
          <w:sz w:val="28"/>
          <w:szCs w:val="28"/>
          <w:lang w:eastAsia="zh-CN"/>
        </w:rPr>
        <w:t xml:space="preserve"> </w:t>
      </w:r>
      <w:r w:rsidRPr="00E440B9">
        <w:rPr>
          <w:rFonts w:ascii="MS PGothic" w:eastAsia="MS PGothic" w:hAnsi="MS PGothic" w:hint="eastAsia"/>
          <w:sz w:val="28"/>
          <w:szCs w:val="28"/>
          <w:lang w:eastAsia="ja-JP"/>
        </w:rPr>
        <w:t>○期間：</w:t>
      </w:r>
      <w:r w:rsidRPr="00E440B9">
        <w:rPr>
          <w:rFonts w:ascii="MS PGothic" w:eastAsia="MS PGothic" w:hAnsi="MS PGothic"/>
          <w:sz w:val="28"/>
          <w:szCs w:val="28"/>
          <w:lang w:eastAsia="zh-CN"/>
        </w:rPr>
        <w:t>201</w:t>
      </w:r>
      <w:r w:rsidRPr="00E440B9">
        <w:rPr>
          <w:rFonts w:ascii="MS PGothic" w:eastAsia="MS PGothic" w:hAnsi="MS PGothic" w:hint="eastAsia"/>
          <w:sz w:val="28"/>
          <w:szCs w:val="28"/>
          <w:lang w:eastAsia="ja-JP"/>
        </w:rPr>
        <w:t>6年4月</w:t>
      </w:r>
      <w:r w:rsidRPr="00E440B9">
        <w:rPr>
          <w:rFonts w:ascii="MS PGothic" w:eastAsia="MS PGothic" w:hAnsi="MS PGothic" w:hint="eastAsia"/>
          <w:sz w:val="28"/>
          <w:szCs w:val="28"/>
          <w:lang w:eastAsia="zh-CN"/>
        </w:rPr>
        <w:t>2</w:t>
      </w:r>
      <w:r w:rsidRPr="00E440B9">
        <w:rPr>
          <w:rFonts w:ascii="MS PGothic" w:eastAsia="MS PGothic" w:hAnsi="MS PGothic" w:hint="eastAsia"/>
          <w:sz w:val="28"/>
          <w:szCs w:val="28"/>
          <w:lang w:eastAsia="ja-JP"/>
        </w:rPr>
        <w:t>7日</w:t>
      </w:r>
      <w:r w:rsidRPr="00E440B9">
        <w:rPr>
          <w:rFonts w:ascii="MS PGothic" w:eastAsia="MS PGothic" w:hAnsi="MS PGothic"/>
          <w:sz w:val="28"/>
          <w:szCs w:val="28"/>
          <w:lang w:eastAsia="zh-CN"/>
        </w:rPr>
        <w:t>(</w:t>
      </w:r>
      <w:r w:rsidRPr="00E440B9">
        <w:rPr>
          <w:rFonts w:ascii="MS PGothic" w:eastAsia="MS PGothic" w:hAnsi="MS PGothic" w:hint="eastAsia"/>
          <w:sz w:val="28"/>
          <w:szCs w:val="28"/>
          <w:lang w:eastAsia="ja-JP"/>
        </w:rPr>
        <w:t>水</w:t>
      </w:r>
      <w:r w:rsidRPr="00E440B9">
        <w:rPr>
          <w:rFonts w:ascii="MS PGothic" w:eastAsia="MS PGothic" w:hAnsi="MS PGothic"/>
          <w:sz w:val="28"/>
          <w:szCs w:val="28"/>
          <w:lang w:eastAsia="zh-CN"/>
        </w:rPr>
        <w:t>)</w:t>
      </w:r>
      <w:r w:rsidRPr="00E440B9">
        <w:rPr>
          <w:rFonts w:ascii="MS PGothic" w:eastAsia="MS PGothic" w:hAnsi="MS PGothic" w:hint="eastAsia"/>
          <w:sz w:val="28"/>
          <w:szCs w:val="28"/>
          <w:lang w:eastAsia="ja-JP"/>
        </w:rPr>
        <w:t>～4月</w:t>
      </w:r>
      <w:r w:rsidRPr="00E440B9">
        <w:rPr>
          <w:rFonts w:ascii="MS PGothic" w:eastAsia="MS PGothic" w:hAnsi="MS PGothic" w:hint="eastAsia"/>
          <w:sz w:val="28"/>
          <w:szCs w:val="28"/>
          <w:lang w:eastAsia="zh-CN"/>
        </w:rPr>
        <w:t>2</w:t>
      </w:r>
      <w:r w:rsidRPr="00E440B9">
        <w:rPr>
          <w:rFonts w:ascii="MS PGothic" w:eastAsia="MS PGothic" w:hAnsi="MS PGothic" w:hint="eastAsia"/>
          <w:sz w:val="28"/>
          <w:szCs w:val="28"/>
          <w:lang w:eastAsia="ja-JP"/>
        </w:rPr>
        <w:t>9日</w:t>
      </w:r>
      <w:r w:rsidRPr="00E440B9">
        <w:rPr>
          <w:rFonts w:ascii="MS PGothic" w:eastAsia="MS PGothic" w:hAnsi="MS PGothic"/>
          <w:sz w:val="28"/>
          <w:szCs w:val="28"/>
          <w:lang w:eastAsia="zh-CN"/>
        </w:rPr>
        <w:t>(</w:t>
      </w:r>
      <w:r w:rsidRPr="00E440B9">
        <w:rPr>
          <w:rFonts w:ascii="MS PGothic" w:eastAsia="MS PGothic" w:hAnsi="MS PGothic" w:hint="eastAsia"/>
          <w:sz w:val="28"/>
          <w:szCs w:val="28"/>
          <w:lang w:eastAsia="ja-JP"/>
        </w:rPr>
        <w:t>金</w:t>
      </w:r>
      <w:r w:rsidRPr="00E440B9">
        <w:rPr>
          <w:rFonts w:ascii="MS PGothic" w:eastAsia="MS PGothic" w:hAnsi="MS PGothic"/>
          <w:sz w:val="28"/>
          <w:szCs w:val="28"/>
          <w:lang w:eastAsia="zh-CN"/>
        </w:rPr>
        <w:t>)</w:t>
      </w:r>
      <w:r w:rsidRPr="00E440B9">
        <w:rPr>
          <w:rFonts w:ascii="MS PGothic" w:eastAsia="MS PGothic" w:hAnsi="MS PGothic" w:hint="eastAsia"/>
          <w:sz w:val="28"/>
          <w:szCs w:val="28"/>
          <w:lang w:eastAsia="ja-JP"/>
        </w:rPr>
        <w:t>、2泊3日</w:t>
      </w:r>
    </w:p>
    <w:p w:rsidR="001F7D7B" w:rsidRPr="00E440B9" w:rsidRDefault="001F7D7B" w:rsidP="001F7D7B">
      <w:pPr>
        <w:pStyle w:val="s0"/>
        <w:tabs>
          <w:tab w:val="left" w:pos="0"/>
        </w:tabs>
        <w:spacing w:line="560" w:lineRule="exact"/>
        <w:jc w:val="both"/>
        <w:rPr>
          <w:rFonts w:ascii="MS PGothic" w:eastAsia="MS PGothic" w:hAnsi="MS PGothic"/>
          <w:sz w:val="28"/>
          <w:szCs w:val="28"/>
          <w:lang w:eastAsia="ja-JP"/>
        </w:rPr>
      </w:pPr>
      <w:r w:rsidRPr="00E440B9">
        <w:rPr>
          <w:rFonts w:ascii="MS PGothic" w:eastAsia="MS PGothic" w:hAnsi="MS PGothic"/>
          <w:sz w:val="28"/>
          <w:szCs w:val="28"/>
          <w:lang w:eastAsia="zh-CN"/>
        </w:rPr>
        <w:t xml:space="preserve"> </w:t>
      </w:r>
      <w:r w:rsidRPr="00E440B9">
        <w:rPr>
          <w:rFonts w:ascii="MS PGothic" w:eastAsia="MS PGothic" w:hAnsi="MS PGothic" w:hint="eastAsia"/>
          <w:sz w:val="28"/>
          <w:szCs w:val="28"/>
          <w:lang w:eastAsia="ja-JP"/>
        </w:rPr>
        <w:t>○場所：韓国・慶尚北道・浦項市(</w:t>
      </w:r>
      <w:r w:rsidRPr="00E440B9">
        <w:rPr>
          <w:rFonts w:ascii="MS PGothic" w:eastAsia="MS PGothic" w:hAnsi="MS PGothic"/>
          <w:sz w:val="28"/>
          <w:szCs w:val="28"/>
          <w:lang w:eastAsia="ja-JP"/>
        </w:rPr>
        <w:t>BEST WESTERN Pohang Hotel</w:t>
      </w:r>
      <w:r w:rsidRPr="00E440B9">
        <w:rPr>
          <w:rFonts w:ascii="MS PGothic" w:eastAsia="MS PGothic" w:hAnsi="MS PGothic" w:hint="eastAsia"/>
          <w:sz w:val="28"/>
          <w:szCs w:val="28"/>
          <w:lang w:eastAsia="ja-JP"/>
        </w:rPr>
        <w:t>)</w:t>
      </w:r>
    </w:p>
    <w:p w:rsidR="001F7D7B" w:rsidRPr="00E440B9" w:rsidRDefault="001F7D7B" w:rsidP="001F7D7B">
      <w:pPr>
        <w:pStyle w:val="s0"/>
        <w:tabs>
          <w:tab w:val="left" w:pos="0"/>
        </w:tabs>
        <w:spacing w:line="560" w:lineRule="exact"/>
        <w:ind w:firstLineChars="50" w:firstLine="140"/>
        <w:jc w:val="both"/>
        <w:rPr>
          <w:rFonts w:ascii="MS PGothic" w:eastAsia="MS PGothic" w:hAnsi="MS PGothic"/>
          <w:sz w:val="28"/>
          <w:szCs w:val="28"/>
          <w:lang w:eastAsia="ja-JP"/>
        </w:rPr>
      </w:pPr>
      <w:r w:rsidRPr="00E440B9">
        <w:rPr>
          <w:rFonts w:ascii="MS PGothic" w:eastAsia="MS PGothic" w:hAnsi="MS PGothic" w:hint="eastAsia"/>
          <w:sz w:val="28"/>
          <w:szCs w:val="28"/>
          <w:lang w:eastAsia="ja-JP"/>
        </w:rPr>
        <w:t>○参加規模：90人(</w:t>
      </w:r>
      <w:r w:rsidRPr="00E440B9">
        <w:rPr>
          <w:rFonts w:ascii="MS PGothic" w:eastAsia="MS PGothic" w:hAnsi="MS PGothic" w:hint="eastAsia"/>
          <w:sz w:val="28"/>
          <w:szCs w:val="28"/>
          <w:lang w:eastAsia="zh-CN"/>
        </w:rPr>
        <w:t>5</w:t>
      </w:r>
      <w:r w:rsidRPr="00E440B9">
        <w:rPr>
          <w:rFonts w:ascii="MS PGothic" w:eastAsia="MS PGothic" w:hAnsi="MS PGothic" w:hint="eastAsia"/>
          <w:sz w:val="28"/>
          <w:szCs w:val="28"/>
          <w:lang w:eastAsia="ja-JP"/>
        </w:rPr>
        <w:t>か国</w:t>
      </w:r>
      <w:r w:rsidR="00DA3BF7">
        <w:rPr>
          <w:rFonts w:ascii="MS PGothic" w:eastAsia="MS PGothic" w:hAnsi="MS PGothic" w:hint="eastAsia"/>
          <w:sz w:val="28"/>
          <w:szCs w:val="28"/>
          <w:lang w:eastAsia="ja-JP"/>
        </w:rPr>
        <w:t>3</w:t>
      </w:r>
      <w:r w:rsidR="00DA3BF7">
        <w:rPr>
          <w:rFonts w:ascii="MS PGothic" w:eastAsiaTheme="minorEastAsia" w:hAnsi="MS PGothic" w:hint="eastAsia"/>
          <w:sz w:val="28"/>
          <w:szCs w:val="28"/>
        </w:rPr>
        <w:t>8</w:t>
      </w:r>
      <w:r w:rsidRPr="00E440B9">
        <w:rPr>
          <w:rFonts w:ascii="MS PGothic" w:eastAsia="MS PGothic" w:hAnsi="MS PGothic" w:hint="eastAsia"/>
          <w:sz w:val="28"/>
          <w:szCs w:val="28"/>
          <w:lang w:eastAsia="ja-JP"/>
        </w:rPr>
        <w:t>団体)</w:t>
      </w:r>
    </w:p>
    <w:tbl>
      <w:tblPr>
        <w:tblStyle w:val="a6"/>
        <w:tblW w:w="0" w:type="auto"/>
        <w:jc w:val="center"/>
        <w:tblLook w:val="04A0"/>
      </w:tblPr>
      <w:tblGrid>
        <w:gridCol w:w="1947"/>
        <w:gridCol w:w="2835"/>
        <w:gridCol w:w="1922"/>
        <w:gridCol w:w="1395"/>
      </w:tblGrid>
      <w:tr w:rsidR="001F7D7B" w:rsidRPr="00E440B9" w:rsidTr="00295A8B">
        <w:trPr>
          <w:jc w:val="center"/>
        </w:trPr>
        <w:tc>
          <w:tcPr>
            <w:tcW w:w="1947" w:type="dxa"/>
            <w:tcBorders>
              <w:bottom w:val="double" w:sz="4" w:space="0" w:color="auto"/>
            </w:tcBorders>
            <w:shd w:val="clear" w:color="auto" w:fill="DAEEF3" w:themeFill="accent5" w:themeFillTint="33"/>
            <w:vAlign w:val="center"/>
          </w:tcPr>
          <w:p w:rsidR="001F7D7B" w:rsidRPr="00E440B9" w:rsidRDefault="001F7D7B" w:rsidP="00295A8B">
            <w:pPr>
              <w:pStyle w:val="s0"/>
              <w:tabs>
                <w:tab w:val="left" w:pos="0"/>
              </w:tabs>
              <w:spacing w:line="560" w:lineRule="exact"/>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国家</w:t>
            </w:r>
          </w:p>
        </w:tc>
        <w:tc>
          <w:tcPr>
            <w:tcW w:w="2835" w:type="dxa"/>
            <w:tcBorders>
              <w:bottom w:val="double" w:sz="4" w:space="0" w:color="auto"/>
            </w:tcBorders>
            <w:shd w:val="clear" w:color="auto" w:fill="DAEEF3" w:themeFill="accent5" w:themeFillTint="33"/>
            <w:vAlign w:val="center"/>
          </w:tcPr>
          <w:p w:rsidR="001F7D7B" w:rsidRPr="00E440B9" w:rsidRDefault="001F7D7B" w:rsidP="00295A8B">
            <w:pPr>
              <w:pStyle w:val="s0"/>
              <w:tabs>
                <w:tab w:val="left" w:pos="0"/>
              </w:tabs>
              <w:spacing w:line="560" w:lineRule="exact"/>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参加会員自治体</w:t>
            </w:r>
          </w:p>
        </w:tc>
        <w:tc>
          <w:tcPr>
            <w:tcW w:w="1922" w:type="dxa"/>
            <w:tcBorders>
              <w:bottom w:val="double" w:sz="4" w:space="0" w:color="auto"/>
            </w:tcBorders>
            <w:shd w:val="clear" w:color="auto" w:fill="DAEEF3" w:themeFill="accent5" w:themeFillTint="33"/>
            <w:vAlign w:val="center"/>
          </w:tcPr>
          <w:p w:rsidR="001F7D7B" w:rsidRPr="00E440B9" w:rsidRDefault="001F7D7B" w:rsidP="00295A8B">
            <w:pPr>
              <w:pStyle w:val="s0"/>
              <w:tabs>
                <w:tab w:val="left" w:pos="0"/>
              </w:tabs>
              <w:spacing w:line="560" w:lineRule="exact"/>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参加者数</w:t>
            </w:r>
          </w:p>
        </w:tc>
        <w:tc>
          <w:tcPr>
            <w:tcW w:w="1395" w:type="dxa"/>
            <w:tcBorders>
              <w:bottom w:val="double" w:sz="4" w:space="0" w:color="auto"/>
            </w:tcBorders>
            <w:shd w:val="clear" w:color="auto" w:fill="DAEEF3" w:themeFill="accent5" w:themeFillTint="33"/>
            <w:vAlign w:val="center"/>
          </w:tcPr>
          <w:p w:rsidR="001F7D7B" w:rsidRPr="00E440B9" w:rsidRDefault="001F7D7B" w:rsidP="00295A8B">
            <w:pPr>
              <w:pStyle w:val="s0"/>
              <w:tabs>
                <w:tab w:val="left" w:pos="0"/>
              </w:tabs>
              <w:spacing w:line="560" w:lineRule="exact"/>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備考</w:t>
            </w:r>
          </w:p>
        </w:tc>
      </w:tr>
      <w:tr w:rsidR="001F7D7B" w:rsidRPr="00E440B9" w:rsidTr="00295A8B">
        <w:trPr>
          <w:jc w:val="center"/>
        </w:trPr>
        <w:tc>
          <w:tcPr>
            <w:tcW w:w="1947" w:type="dxa"/>
            <w:tcBorders>
              <w:top w:val="double" w:sz="4" w:space="0" w:color="auto"/>
            </w:tcBorders>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計</w:t>
            </w:r>
          </w:p>
        </w:tc>
        <w:tc>
          <w:tcPr>
            <w:tcW w:w="2835" w:type="dxa"/>
            <w:tcBorders>
              <w:top w:val="double" w:sz="4" w:space="0" w:color="auto"/>
            </w:tcBorders>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39団体</w:t>
            </w:r>
          </w:p>
        </w:tc>
        <w:tc>
          <w:tcPr>
            <w:tcW w:w="1922" w:type="dxa"/>
            <w:tcBorders>
              <w:top w:val="double" w:sz="4" w:space="0" w:color="auto"/>
            </w:tcBorders>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90人</w:t>
            </w:r>
          </w:p>
        </w:tc>
        <w:tc>
          <w:tcPr>
            <w:tcW w:w="1395" w:type="dxa"/>
            <w:tcBorders>
              <w:top w:val="double" w:sz="4" w:space="0" w:color="auto"/>
            </w:tcBorders>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r w:rsidR="001F7D7B" w:rsidRPr="00E440B9" w:rsidTr="00295A8B">
        <w:trPr>
          <w:jc w:val="center"/>
        </w:trPr>
        <w:tc>
          <w:tcPr>
            <w:tcW w:w="1947"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中国</w:t>
            </w:r>
          </w:p>
        </w:tc>
        <w:tc>
          <w:tcPr>
            <w:tcW w:w="283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8団体</w:t>
            </w:r>
          </w:p>
        </w:tc>
        <w:tc>
          <w:tcPr>
            <w:tcW w:w="1922" w:type="dxa"/>
            <w:vAlign w:val="center"/>
          </w:tcPr>
          <w:p w:rsidR="001F7D7B" w:rsidRPr="00E440B9" w:rsidRDefault="001F7D7B" w:rsidP="001F7D7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13人</w:t>
            </w:r>
          </w:p>
        </w:tc>
        <w:tc>
          <w:tcPr>
            <w:tcW w:w="139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r w:rsidR="001F7D7B" w:rsidRPr="00E440B9" w:rsidTr="00295A8B">
        <w:trPr>
          <w:jc w:val="center"/>
        </w:trPr>
        <w:tc>
          <w:tcPr>
            <w:tcW w:w="1947"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日本</w:t>
            </w:r>
          </w:p>
        </w:tc>
        <w:tc>
          <w:tcPr>
            <w:tcW w:w="283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4団体</w:t>
            </w:r>
          </w:p>
        </w:tc>
        <w:tc>
          <w:tcPr>
            <w:tcW w:w="1922"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10人</w:t>
            </w:r>
          </w:p>
        </w:tc>
        <w:tc>
          <w:tcPr>
            <w:tcW w:w="139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r w:rsidR="001F7D7B" w:rsidRPr="00E440B9" w:rsidTr="00295A8B">
        <w:trPr>
          <w:jc w:val="center"/>
        </w:trPr>
        <w:tc>
          <w:tcPr>
            <w:tcW w:w="1947"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韓国</w:t>
            </w:r>
          </w:p>
        </w:tc>
        <w:tc>
          <w:tcPr>
            <w:tcW w:w="2835" w:type="dxa"/>
            <w:vAlign w:val="center"/>
          </w:tcPr>
          <w:p w:rsidR="001F7D7B" w:rsidRPr="00E440B9" w:rsidRDefault="001F7D7B" w:rsidP="00DA3BF7">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1</w:t>
            </w:r>
            <w:r w:rsidR="00DA3BF7">
              <w:rPr>
                <w:rFonts w:ascii="MS PGothic" w:eastAsiaTheme="minorEastAsia" w:hAnsi="MS PGothic" w:hint="eastAsia"/>
                <w:sz w:val="28"/>
                <w:szCs w:val="28"/>
              </w:rPr>
              <w:t>2</w:t>
            </w:r>
            <w:r w:rsidRPr="00E440B9">
              <w:rPr>
                <w:rFonts w:ascii="MS PGothic" w:eastAsia="MS PGothic" w:hAnsi="MS PGothic" w:hint="eastAsia"/>
                <w:sz w:val="28"/>
                <w:szCs w:val="28"/>
                <w:lang w:eastAsia="ja-JP"/>
              </w:rPr>
              <w:t>団体</w:t>
            </w:r>
          </w:p>
        </w:tc>
        <w:tc>
          <w:tcPr>
            <w:tcW w:w="1922"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25人</w:t>
            </w:r>
          </w:p>
        </w:tc>
        <w:tc>
          <w:tcPr>
            <w:tcW w:w="139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r w:rsidR="001F7D7B" w:rsidRPr="00E440B9" w:rsidTr="00295A8B">
        <w:trPr>
          <w:jc w:val="center"/>
        </w:trPr>
        <w:tc>
          <w:tcPr>
            <w:tcW w:w="1947"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モンゴル</w:t>
            </w:r>
          </w:p>
        </w:tc>
        <w:tc>
          <w:tcPr>
            <w:tcW w:w="2835" w:type="dxa"/>
            <w:vAlign w:val="center"/>
          </w:tcPr>
          <w:p w:rsidR="001F7D7B" w:rsidRPr="00E440B9" w:rsidRDefault="001F7D7B" w:rsidP="001F7D7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12団体</w:t>
            </w:r>
          </w:p>
        </w:tc>
        <w:tc>
          <w:tcPr>
            <w:tcW w:w="1922" w:type="dxa"/>
            <w:vAlign w:val="center"/>
          </w:tcPr>
          <w:p w:rsidR="001F7D7B" w:rsidRPr="00E440B9" w:rsidRDefault="001F7D7B" w:rsidP="001F7D7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22人</w:t>
            </w:r>
          </w:p>
        </w:tc>
        <w:tc>
          <w:tcPr>
            <w:tcW w:w="139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r w:rsidR="001F7D7B" w:rsidRPr="00E440B9" w:rsidTr="001F7D7B">
        <w:trPr>
          <w:trHeight w:val="275"/>
          <w:jc w:val="center"/>
        </w:trPr>
        <w:tc>
          <w:tcPr>
            <w:tcW w:w="1947"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ロシア</w:t>
            </w:r>
          </w:p>
        </w:tc>
        <w:tc>
          <w:tcPr>
            <w:tcW w:w="283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2団体</w:t>
            </w:r>
          </w:p>
        </w:tc>
        <w:tc>
          <w:tcPr>
            <w:tcW w:w="1922"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3人</w:t>
            </w:r>
          </w:p>
        </w:tc>
        <w:tc>
          <w:tcPr>
            <w:tcW w:w="139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r w:rsidR="001F7D7B" w:rsidRPr="00E440B9" w:rsidTr="00295A8B">
        <w:trPr>
          <w:trHeight w:val="301"/>
          <w:jc w:val="center"/>
        </w:trPr>
        <w:tc>
          <w:tcPr>
            <w:tcW w:w="1947"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事務局</w:t>
            </w:r>
          </w:p>
        </w:tc>
        <w:tc>
          <w:tcPr>
            <w:tcW w:w="283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c>
          <w:tcPr>
            <w:tcW w:w="1922"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17人</w:t>
            </w:r>
          </w:p>
        </w:tc>
        <w:tc>
          <w:tcPr>
            <w:tcW w:w="1395" w:type="dxa"/>
            <w:vAlign w:val="center"/>
          </w:tcPr>
          <w:p w:rsidR="001F7D7B" w:rsidRPr="00E440B9" w:rsidRDefault="001F7D7B" w:rsidP="00295A8B">
            <w:pPr>
              <w:pStyle w:val="s0"/>
              <w:tabs>
                <w:tab w:val="left" w:pos="0"/>
              </w:tabs>
              <w:spacing w:line="560" w:lineRule="exact"/>
              <w:jc w:val="center"/>
              <w:rPr>
                <w:rFonts w:ascii="MS PGothic" w:eastAsia="MS PGothic" w:hAnsi="MS PGothic"/>
                <w:sz w:val="28"/>
                <w:szCs w:val="28"/>
                <w:lang w:eastAsia="ja-JP"/>
              </w:rPr>
            </w:pPr>
          </w:p>
        </w:tc>
      </w:tr>
    </w:tbl>
    <w:p w:rsidR="001F7D7B" w:rsidRPr="00E440B9" w:rsidRDefault="001F7D7B" w:rsidP="001F7D7B">
      <w:pPr>
        <w:pStyle w:val="s0"/>
        <w:tabs>
          <w:tab w:val="left" w:pos="0"/>
        </w:tabs>
        <w:spacing w:line="560" w:lineRule="exact"/>
        <w:ind w:firstLineChars="50" w:firstLine="140"/>
        <w:jc w:val="both"/>
        <w:rPr>
          <w:rFonts w:ascii="MS PGothic" w:eastAsia="MS PGothic" w:hAnsi="MS PGothic"/>
          <w:sz w:val="28"/>
          <w:szCs w:val="28"/>
          <w:lang w:eastAsia="ja-JP"/>
        </w:rPr>
      </w:pPr>
      <w:r w:rsidRPr="00E440B9">
        <w:rPr>
          <w:rFonts w:ascii="MS PGothic" w:eastAsia="MS PGothic" w:hAnsi="MS PGothic" w:hint="eastAsia"/>
          <w:sz w:val="28"/>
          <w:szCs w:val="28"/>
          <w:lang w:eastAsia="ja-JP"/>
        </w:rPr>
        <w:t>○主催/主管：北東アジア地域自治体連合事務局</w:t>
      </w:r>
    </w:p>
    <w:p w:rsidR="001F7D7B" w:rsidRPr="00E440B9" w:rsidRDefault="001F7D7B" w:rsidP="001F7D7B">
      <w:pPr>
        <w:pStyle w:val="s0"/>
        <w:tabs>
          <w:tab w:val="left" w:pos="1418"/>
        </w:tabs>
        <w:spacing w:line="560" w:lineRule="exact"/>
        <w:ind w:firstLineChars="60" w:firstLine="168"/>
        <w:jc w:val="both"/>
        <w:rPr>
          <w:rFonts w:ascii="MS PGothic" w:eastAsia="MS PGothic" w:hAnsi="MS PGothic" w:cs="Comic Sans MS"/>
          <w:spacing w:val="-5"/>
          <w:sz w:val="28"/>
          <w:szCs w:val="28"/>
          <w:lang w:eastAsia="zh-CN"/>
        </w:rPr>
      </w:pPr>
      <w:r w:rsidRPr="00E440B9">
        <w:rPr>
          <w:rFonts w:ascii="MS PGothic" w:eastAsia="MS PGothic" w:hAnsi="MS PGothic" w:hint="eastAsia"/>
          <w:sz w:val="28"/>
          <w:szCs w:val="28"/>
          <w:lang w:eastAsia="ja-JP"/>
        </w:rPr>
        <w:t>○主要内容</w:t>
      </w:r>
    </w:p>
    <w:p w:rsidR="001F7D7B" w:rsidRPr="00E440B9" w:rsidRDefault="001F7D7B" w:rsidP="001F7D7B">
      <w:pPr>
        <w:pStyle w:val="s0"/>
        <w:tabs>
          <w:tab w:val="left" w:pos="1418"/>
        </w:tabs>
        <w:spacing w:line="560" w:lineRule="exact"/>
        <w:ind w:firstLineChars="150" w:firstLine="420"/>
        <w:jc w:val="both"/>
        <w:rPr>
          <w:rFonts w:ascii="MS PGothic" w:eastAsia="MS PGothic" w:hAnsi="MS PGothic"/>
          <w:sz w:val="28"/>
          <w:szCs w:val="28"/>
          <w:lang w:eastAsia="ja-JP"/>
        </w:rPr>
      </w:pPr>
      <w:r w:rsidRPr="00E440B9">
        <w:rPr>
          <w:rFonts w:ascii="MS PGothic" w:eastAsia="MS PGothic" w:hAnsi="MS PGothic" w:hint="eastAsia"/>
          <w:sz w:val="28"/>
          <w:szCs w:val="28"/>
          <w:lang w:eastAsia="ja-JP"/>
        </w:rPr>
        <w:t>・NEAR事務局主要業務報告、分科委員会の活性化のための調整経過報告</w:t>
      </w:r>
    </w:p>
    <w:p w:rsidR="001F7D7B" w:rsidRPr="00E440B9" w:rsidRDefault="001F7D7B" w:rsidP="001F7D7B">
      <w:pPr>
        <w:pStyle w:val="s0"/>
        <w:tabs>
          <w:tab w:val="left" w:pos="1418"/>
        </w:tabs>
        <w:spacing w:line="560" w:lineRule="exact"/>
        <w:ind w:firstLineChars="150" w:firstLine="420"/>
        <w:jc w:val="both"/>
        <w:rPr>
          <w:rFonts w:ascii="MS PGothic" w:eastAsia="MS PGothic" w:hAnsi="MS PGothic"/>
          <w:sz w:val="28"/>
          <w:szCs w:val="28"/>
          <w:lang w:eastAsia="ja-JP"/>
        </w:rPr>
      </w:pPr>
      <w:r w:rsidRPr="00E440B9">
        <w:rPr>
          <w:rFonts w:ascii="MS PGothic" w:eastAsia="MS PGothic" w:hAnsi="MS PGothic" w:hint="eastAsia"/>
          <w:sz w:val="28"/>
          <w:szCs w:val="28"/>
          <w:lang w:eastAsia="ja-JP"/>
        </w:rPr>
        <w:t>・会員自治体の発表</w:t>
      </w:r>
    </w:p>
    <w:p w:rsidR="001F7D7B" w:rsidRPr="00E440B9" w:rsidRDefault="001F7D7B" w:rsidP="001F7D7B">
      <w:pPr>
        <w:pStyle w:val="s0"/>
        <w:tabs>
          <w:tab w:val="left" w:pos="1418"/>
        </w:tabs>
        <w:spacing w:line="560" w:lineRule="exact"/>
        <w:ind w:firstLineChars="150" w:firstLine="420"/>
        <w:jc w:val="both"/>
        <w:rPr>
          <w:rFonts w:ascii="MS PGothic" w:eastAsia="MS PGothic" w:hAnsi="MS PGothic"/>
          <w:sz w:val="28"/>
          <w:szCs w:val="28"/>
          <w:lang w:eastAsia="ja-JP"/>
        </w:rPr>
      </w:pPr>
      <w:r w:rsidRPr="00E440B9">
        <w:rPr>
          <w:rFonts w:ascii="MS PGothic" w:eastAsia="MS PGothic" w:hAnsi="MS PGothic" w:hint="eastAsia"/>
          <w:sz w:val="28"/>
          <w:szCs w:val="28"/>
          <w:lang w:eastAsia="ja-JP"/>
        </w:rPr>
        <w:t>・NEAR会費制導入及び憲章改定などについて討議</w:t>
      </w:r>
    </w:p>
    <w:p w:rsidR="001F7D7B" w:rsidRPr="00E440B9" w:rsidRDefault="001F7D7B" w:rsidP="001F7D7B">
      <w:pPr>
        <w:pStyle w:val="s0"/>
        <w:tabs>
          <w:tab w:val="left" w:pos="1418"/>
        </w:tabs>
        <w:spacing w:line="560" w:lineRule="exact"/>
        <w:ind w:firstLineChars="150" w:firstLine="420"/>
        <w:jc w:val="both"/>
        <w:rPr>
          <w:rFonts w:ascii="MS PGothic" w:eastAsia="MS PGothic" w:hAnsi="MS PGothic" w:cs="Comic Sans MS"/>
          <w:spacing w:val="-5"/>
          <w:sz w:val="28"/>
          <w:szCs w:val="28"/>
          <w:lang w:eastAsia="ja-JP"/>
        </w:rPr>
      </w:pPr>
      <w:r w:rsidRPr="00E440B9">
        <w:rPr>
          <w:rFonts w:ascii="MS PGothic" w:eastAsia="MS PGothic" w:hAnsi="MS PGothic" w:hint="eastAsia"/>
          <w:sz w:val="28"/>
          <w:szCs w:val="28"/>
          <w:lang w:eastAsia="ja-JP"/>
        </w:rPr>
        <w:t>・現場(文化)</w:t>
      </w:r>
      <w:r w:rsidRPr="00E440B9">
        <w:rPr>
          <w:rFonts w:ascii="MS PGothic" w:eastAsia="MS PGothic" w:hAnsi="MS PGothic" w:cs="Comic Sans MS" w:hint="eastAsia"/>
          <w:spacing w:val="-5"/>
          <w:sz w:val="28"/>
          <w:szCs w:val="28"/>
          <w:lang w:eastAsia="ja-JP"/>
        </w:rPr>
        <w:t>探訪(浦項製鉄所、慶州良洞マウル)</w:t>
      </w:r>
    </w:p>
    <w:p w:rsidR="001F7D7B" w:rsidRPr="00E440B9" w:rsidRDefault="001F7D7B" w:rsidP="001F7D7B">
      <w:pPr>
        <w:pStyle w:val="s0"/>
        <w:tabs>
          <w:tab w:val="left" w:pos="1418"/>
        </w:tabs>
        <w:spacing w:line="560" w:lineRule="exact"/>
        <w:ind w:firstLineChars="150" w:firstLine="420"/>
        <w:jc w:val="both"/>
        <w:rPr>
          <w:rFonts w:ascii="MS PGothic" w:eastAsia="MS PGothic" w:hAnsi="MS PGothic"/>
          <w:lang w:eastAsia="ja-JP"/>
        </w:rPr>
      </w:pPr>
      <w:r w:rsidRPr="00E440B9">
        <w:rPr>
          <w:rFonts w:ascii="MS PGothic" w:eastAsia="MS PGothic" w:hAnsi="MS PGothic" w:hint="eastAsia"/>
          <w:sz w:val="28"/>
          <w:szCs w:val="28"/>
          <w:lang w:eastAsia="ja-JP"/>
        </w:rPr>
        <w:t>・</w:t>
      </w:r>
      <w:r w:rsidRPr="00E440B9">
        <w:rPr>
          <w:rFonts w:ascii="MS PGothic" w:eastAsia="MS PGothic" w:hAnsi="MS PGothic" w:cs="Comic Sans MS" w:hint="eastAsia"/>
          <w:spacing w:val="-5"/>
          <w:sz w:val="28"/>
          <w:szCs w:val="28"/>
          <w:lang w:eastAsia="ja-JP"/>
        </w:rPr>
        <w:t>NEAR事務局訪問</w:t>
      </w:r>
    </w:p>
    <w:p w:rsidR="001F7D7B" w:rsidRPr="00E440B9" w:rsidRDefault="001F7D7B" w:rsidP="001F7D7B">
      <w:pPr>
        <w:widowControl/>
        <w:wordWrap/>
        <w:autoSpaceDE/>
        <w:autoSpaceDN/>
        <w:jc w:val="left"/>
        <w:rPr>
          <w:rFonts w:ascii="MS PGothic" w:eastAsia="MS PGothic" w:hAnsi="MS PGothic"/>
          <w:lang w:eastAsia="ja-JP"/>
        </w:rPr>
      </w:pPr>
      <w:r w:rsidRPr="00E440B9">
        <w:rPr>
          <w:rFonts w:ascii="MS PGothic" w:eastAsia="MS PGothic" w:hAnsi="MS PGothic"/>
          <w:lang w:eastAsia="ja-JP"/>
        </w:rPr>
        <w:br w:type="page"/>
      </w:r>
    </w:p>
    <w:p w:rsidR="001F7D7B" w:rsidRPr="00E440B9" w:rsidRDefault="001F7D7B" w:rsidP="001F7D7B">
      <w:pPr>
        <w:pStyle w:val="s0"/>
        <w:tabs>
          <w:tab w:val="left" w:pos="1418"/>
        </w:tabs>
        <w:spacing w:line="560" w:lineRule="exact"/>
        <w:jc w:val="both"/>
        <w:rPr>
          <w:rFonts w:ascii="MS PGothic" w:eastAsia="MS PGothic" w:hAnsi="MS PGothic" w:cs="HYÇìµå¶óÀÎM"/>
          <w:b/>
          <w:color w:val="4F81BD" w:themeColor="accent1"/>
          <w:sz w:val="36"/>
          <w:szCs w:val="36"/>
          <w:lang w:eastAsia="zh-CN"/>
        </w:rPr>
      </w:pPr>
      <w:r w:rsidRPr="00E440B9">
        <w:rPr>
          <w:rFonts w:ascii="MS PGothic" w:eastAsia="MS PGothic" w:hAnsi="MS PGothic" w:cs="HYÇìµå¶óÀÎM" w:hint="eastAsia"/>
          <w:b/>
          <w:bCs/>
          <w:color w:val="4F81BD" w:themeColor="accent1"/>
          <w:sz w:val="36"/>
          <w:szCs w:val="36"/>
          <w:lang w:eastAsia="ja-JP"/>
        </w:rPr>
        <w:lastRenderedPageBreak/>
        <w:t>■</w:t>
      </w:r>
      <w:r w:rsidRPr="00E440B9">
        <w:rPr>
          <w:rFonts w:ascii="MS PGothic" w:eastAsia="MS PGothic" w:hAnsi="MS PGothic" w:cs="HYÇìµå¶óÀÎM"/>
          <w:b/>
          <w:bCs/>
          <w:color w:val="4F81BD" w:themeColor="accent1"/>
          <w:sz w:val="36"/>
          <w:szCs w:val="36"/>
          <w:lang w:eastAsia="zh-CN"/>
        </w:rPr>
        <w:t xml:space="preserve"> </w:t>
      </w:r>
      <w:r w:rsidRPr="00E440B9">
        <w:rPr>
          <w:rFonts w:ascii="MS PGothic" w:eastAsia="MS PGothic" w:hAnsi="MS PGothic" w:cs="HYÇìµå¶óÀÎM" w:hint="eastAsia"/>
          <w:b/>
          <w:bCs/>
          <w:color w:val="4F81BD" w:themeColor="accent1"/>
          <w:sz w:val="36"/>
          <w:szCs w:val="36"/>
          <w:lang w:eastAsia="ja-JP"/>
        </w:rPr>
        <w:t>主要行事</w:t>
      </w:r>
    </w:p>
    <w:p w:rsidR="001F7D7B" w:rsidRPr="00E440B9" w:rsidRDefault="001F7D7B" w:rsidP="001F7D7B">
      <w:pPr>
        <w:rPr>
          <w:rFonts w:ascii="MS PGothic" w:eastAsia="MS PGothic" w:hAnsi="MS PGothic"/>
          <w:sz w:val="28"/>
          <w:szCs w:val="28"/>
          <w:lang w:eastAsia="ja-JP"/>
        </w:rPr>
      </w:pPr>
    </w:p>
    <w:tbl>
      <w:tblPr>
        <w:tblStyle w:val="a6"/>
        <w:tblW w:w="0" w:type="auto"/>
        <w:tblInd w:w="346" w:type="dxa"/>
        <w:tblLook w:val="04A0"/>
      </w:tblPr>
      <w:tblGrid>
        <w:gridCol w:w="3248"/>
        <w:gridCol w:w="4479"/>
        <w:gridCol w:w="1246"/>
      </w:tblGrid>
      <w:tr w:rsidR="001F7D7B" w:rsidRPr="00E440B9" w:rsidTr="001F7D7B">
        <w:tc>
          <w:tcPr>
            <w:tcW w:w="3248" w:type="dxa"/>
            <w:shd w:val="clear" w:color="auto" w:fill="DAEEF3" w:themeFill="accent5" w:themeFillTint="33"/>
          </w:tcPr>
          <w:p w:rsidR="001F7D7B" w:rsidRPr="00E440B9" w:rsidRDefault="001F7D7B" w:rsidP="001F7D7B">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日時</w:t>
            </w:r>
          </w:p>
        </w:tc>
        <w:tc>
          <w:tcPr>
            <w:tcW w:w="4479" w:type="dxa"/>
            <w:shd w:val="clear" w:color="auto" w:fill="DAEEF3" w:themeFill="accent5" w:themeFillTint="33"/>
          </w:tcPr>
          <w:p w:rsidR="001F7D7B" w:rsidRPr="00E440B9" w:rsidRDefault="001F7D7B" w:rsidP="001F7D7B">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主要内容</w:t>
            </w:r>
          </w:p>
        </w:tc>
        <w:tc>
          <w:tcPr>
            <w:tcW w:w="1246" w:type="dxa"/>
            <w:shd w:val="clear" w:color="auto" w:fill="DAEEF3" w:themeFill="accent5" w:themeFillTint="33"/>
          </w:tcPr>
          <w:p w:rsidR="001F7D7B" w:rsidRPr="00E440B9" w:rsidRDefault="001F7D7B" w:rsidP="001F7D7B">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備考</w:t>
            </w:r>
          </w:p>
        </w:tc>
      </w:tr>
      <w:tr w:rsidR="001F7D7B" w:rsidRPr="00E440B9" w:rsidTr="001F7D7B">
        <w:tc>
          <w:tcPr>
            <w:tcW w:w="3248" w:type="dxa"/>
          </w:tcPr>
          <w:p w:rsidR="001F7D7B" w:rsidRPr="00E440B9" w:rsidRDefault="001F7D7B" w:rsidP="001F7D7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1日目：4月27日（水）</w:t>
            </w:r>
          </w:p>
        </w:tc>
        <w:tc>
          <w:tcPr>
            <w:tcW w:w="4479" w:type="dxa"/>
          </w:tcPr>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・登録</w:t>
            </w:r>
          </w:p>
        </w:tc>
        <w:tc>
          <w:tcPr>
            <w:tcW w:w="1246" w:type="dxa"/>
          </w:tcPr>
          <w:p w:rsidR="001F7D7B" w:rsidRPr="00E440B9" w:rsidRDefault="001F7D7B" w:rsidP="001F7D7B">
            <w:pPr>
              <w:rPr>
                <w:rFonts w:ascii="MS PGothic" w:eastAsia="MS PGothic" w:hAnsi="MS PGothic"/>
                <w:sz w:val="28"/>
                <w:szCs w:val="28"/>
                <w:lang w:eastAsia="ja-JP"/>
              </w:rPr>
            </w:pPr>
          </w:p>
        </w:tc>
      </w:tr>
      <w:tr w:rsidR="001F7D7B" w:rsidRPr="00E440B9" w:rsidTr="001F7D7B">
        <w:tc>
          <w:tcPr>
            <w:tcW w:w="3248" w:type="dxa"/>
          </w:tcPr>
          <w:p w:rsidR="001F7D7B" w:rsidRPr="00E440B9" w:rsidRDefault="001F7D7B" w:rsidP="001F7D7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2日目：4月28日（木）</w:t>
            </w:r>
          </w:p>
        </w:tc>
        <w:tc>
          <w:tcPr>
            <w:tcW w:w="4479" w:type="dxa"/>
          </w:tcPr>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・実務者ワークショップ</w:t>
            </w:r>
          </w:p>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・現地視察：POSCO、NEAR事務局</w:t>
            </w:r>
          </w:p>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・公式晩餐会</w:t>
            </w:r>
          </w:p>
        </w:tc>
        <w:tc>
          <w:tcPr>
            <w:tcW w:w="1246" w:type="dxa"/>
          </w:tcPr>
          <w:p w:rsidR="001F7D7B" w:rsidRPr="00E440B9" w:rsidRDefault="001F7D7B" w:rsidP="001F7D7B">
            <w:pPr>
              <w:rPr>
                <w:rFonts w:ascii="MS PGothic" w:eastAsia="MS PGothic" w:hAnsi="MS PGothic"/>
                <w:sz w:val="28"/>
                <w:szCs w:val="28"/>
                <w:lang w:eastAsia="ja-JP"/>
              </w:rPr>
            </w:pPr>
          </w:p>
        </w:tc>
      </w:tr>
      <w:tr w:rsidR="001F7D7B" w:rsidRPr="00E440B9" w:rsidTr="001F7D7B">
        <w:tc>
          <w:tcPr>
            <w:tcW w:w="3248" w:type="dxa"/>
          </w:tcPr>
          <w:p w:rsidR="001F7D7B" w:rsidRPr="00E440B9" w:rsidRDefault="001F7D7B" w:rsidP="001F7D7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3日目：4月29日（金）</w:t>
            </w:r>
          </w:p>
        </w:tc>
        <w:tc>
          <w:tcPr>
            <w:tcW w:w="4479" w:type="dxa"/>
          </w:tcPr>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・現地視察：</w:t>
            </w:r>
            <w:r w:rsidRPr="00E440B9">
              <w:rPr>
                <w:rFonts w:ascii="MS PGothic" w:eastAsia="MS PGothic" w:hAnsi="MS PGothic" w:cs="Comic Sans MS" w:hint="eastAsia"/>
                <w:spacing w:val="-5"/>
                <w:sz w:val="28"/>
                <w:szCs w:val="28"/>
                <w:lang w:eastAsia="ja-JP"/>
              </w:rPr>
              <w:t>慶州良洞マウル</w:t>
            </w:r>
          </w:p>
        </w:tc>
        <w:tc>
          <w:tcPr>
            <w:tcW w:w="1246" w:type="dxa"/>
          </w:tcPr>
          <w:p w:rsidR="001F7D7B" w:rsidRPr="00E440B9" w:rsidRDefault="001F7D7B" w:rsidP="001F7D7B">
            <w:pPr>
              <w:rPr>
                <w:rFonts w:ascii="MS PGothic" w:eastAsia="MS PGothic" w:hAnsi="MS PGothic"/>
                <w:sz w:val="28"/>
                <w:szCs w:val="28"/>
                <w:lang w:eastAsia="ja-JP"/>
              </w:rPr>
            </w:pPr>
          </w:p>
        </w:tc>
      </w:tr>
    </w:tbl>
    <w:p w:rsidR="001F7D7B" w:rsidRPr="00E440B9" w:rsidRDefault="001F7D7B" w:rsidP="001F7D7B">
      <w:pPr>
        <w:rPr>
          <w:rFonts w:ascii="MS PGothic" w:eastAsia="MS PGothic" w:hAnsi="MS PGothic"/>
          <w:sz w:val="28"/>
          <w:szCs w:val="28"/>
          <w:lang w:eastAsia="ja-JP"/>
        </w:rPr>
      </w:pPr>
    </w:p>
    <w:p w:rsidR="001F7D7B" w:rsidRPr="00E440B9" w:rsidRDefault="001F7D7B" w:rsidP="001F7D7B">
      <w:pPr>
        <w:pStyle w:val="s0"/>
        <w:tabs>
          <w:tab w:val="left" w:pos="1418"/>
        </w:tabs>
        <w:spacing w:line="560" w:lineRule="exact"/>
        <w:jc w:val="both"/>
        <w:rPr>
          <w:rFonts w:ascii="MS PGothic" w:eastAsia="MS PGothic" w:hAnsi="MS PGothic" w:cs="HYÇìµå¶óÀÎM"/>
          <w:b/>
          <w:color w:val="4F81BD" w:themeColor="accent1"/>
          <w:sz w:val="36"/>
          <w:szCs w:val="36"/>
          <w:lang w:eastAsia="zh-CN"/>
        </w:rPr>
      </w:pPr>
      <w:r w:rsidRPr="00E440B9">
        <w:rPr>
          <w:rFonts w:ascii="MS PGothic" w:eastAsia="MS PGothic" w:hAnsi="MS PGothic" w:cs="HYÇìµå¶óÀÎM" w:hint="eastAsia"/>
          <w:b/>
          <w:bCs/>
          <w:color w:val="4F81BD" w:themeColor="accent1"/>
          <w:sz w:val="36"/>
          <w:szCs w:val="36"/>
          <w:lang w:eastAsia="ja-JP"/>
        </w:rPr>
        <w:t>■</w:t>
      </w:r>
      <w:r w:rsidRPr="00E440B9">
        <w:rPr>
          <w:rFonts w:ascii="MS PGothic" w:eastAsia="MS PGothic" w:hAnsi="MS PGothic" w:cs="HYÇìµå¶óÀÎM"/>
          <w:b/>
          <w:bCs/>
          <w:color w:val="4F81BD" w:themeColor="accent1"/>
          <w:sz w:val="36"/>
          <w:szCs w:val="36"/>
          <w:lang w:eastAsia="zh-CN"/>
        </w:rPr>
        <w:t xml:space="preserve"> </w:t>
      </w:r>
      <w:r w:rsidRPr="00E440B9">
        <w:rPr>
          <w:rFonts w:ascii="MS PGothic" w:eastAsia="MS PGothic" w:hAnsi="MS PGothic" w:cs="HYÇìµå¶óÀÎM" w:hint="eastAsia"/>
          <w:b/>
          <w:bCs/>
          <w:color w:val="4F81BD" w:themeColor="accent1"/>
          <w:sz w:val="36"/>
          <w:szCs w:val="36"/>
          <w:lang w:eastAsia="ja-JP"/>
        </w:rPr>
        <w:t>主要内容</w:t>
      </w:r>
    </w:p>
    <w:p w:rsidR="001F7D7B" w:rsidRPr="00E440B9" w:rsidRDefault="001F7D7B" w:rsidP="001F7D7B">
      <w:pPr>
        <w:rPr>
          <w:rFonts w:ascii="MS PGothic" w:eastAsia="MS PGothic" w:hAnsi="MS PGothic"/>
          <w:sz w:val="28"/>
          <w:szCs w:val="28"/>
          <w:lang w:eastAsia="ja-JP"/>
        </w:rPr>
      </w:pPr>
    </w:p>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○事務局の発表</w:t>
      </w:r>
    </w:p>
    <w:p w:rsidR="001F7D7B" w:rsidRPr="00E440B9" w:rsidRDefault="001F7D7B" w:rsidP="00C72D76">
      <w:pPr>
        <w:ind w:firstLineChars="100" w:firstLine="280"/>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C72D76" w:rsidRPr="00E440B9">
        <w:rPr>
          <w:rFonts w:ascii="MS PGothic" w:eastAsia="MS PGothic" w:hAnsi="MS PGothic"/>
          <w:sz w:val="28"/>
          <w:szCs w:val="28"/>
          <w:lang w:eastAsia="ja-JP"/>
        </w:rPr>
        <w:t>2015</w:t>
      </w:r>
      <w:r w:rsidR="00C72D76" w:rsidRPr="00E440B9">
        <w:rPr>
          <w:rFonts w:ascii="MS PGothic" w:eastAsia="MS PGothic" w:hAnsi="MS PGothic" w:hint="eastAsia"/>
          <w:sz w:val="28"/>
          <w:szCs w:val="28"/>
          <w:lang w:eastAsia="ja-JP"/>
        </w:rPr>
        <w:t>年年度主要業務推進成果と</w:t>
      </w:r>
      <w:r w:rsidR="00C72D76" w:rsidRPr="00E440B9">
        <w:rPr>
          <w:rFonts w:ascii="MS PGothic" w:eastAsia="MS PGothic" w:hAnsi="MS PGothic"/>
          <w:sz w:val="28"/>
          <w:szCs w:val="28"/>
          <w:lang w:eastAsia="ja-JP"/>
        </w:rPr>
        <w:t>2016</w:t>
      </w:r>
      <w:r w:rsidR="00C72D76" w:rsidRPr="00E440B9">
        <w:rPr>
          <w:rFonts w:ascii="MS PGothic" w:eastAsia="MS PGothic" w:hAnsi="MS PGothic" w:hint="eastAsia"/>
          <w:sz w:val="28"/>
          <w:szCs w:val="28"/>
          <w:lang w:eastAsia="ja-JP"/>
        </w:rPr>
        <w:t>年度事業計画の説明</w:t>
      </w:r>
    </w:p>
    <w:p w:rsidR="001F7D7B" w:rsidRPr="00E440B9" w:rsidRDefault="001F7D7B" w:rsidP="001F7D7B">
      <w:pPr>
        <w:rPr>
          <w:rFonts w:ascii="MS PGothic" w:eastAsia="MS PGothic" w:hAnsi="MS PGothic"/>
          <w:sz w:val="28"/>
          <w:szCs w:val="28"/>
          <w:lang w:eastAsia="ja-JP"/>
        </w:rPr>
      </w:pPr>
    </w:p>
    <w:p w:rsidR="001F7D7B" w:rsidRPr="00E440B9" w:rsidRDefault="001F7D7B"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C72D76" w:rsidRPr="00E440B9">
        <w:rPr>
          <w:rFonts w:ascii="MS PGothic" w:eastAsia="MS PGothic" w:hAnsi="MS PGothic" w:hint="eastAsia"/>
          <w:sz w:val="28"/>
          <w:szCs w:val="28"/>
          <w:lang w:eastAsia="ja-JP"/>
        </w:rPr>
        <w:t>会員自治体の発表</w:t>
      </w:r>
    </w:p>
    <w:p w:rsidR="00C72D76"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hint="eastAsia"/>
          <w:sz w:val="28"/>
          <w:szCs w:val="28"/>
          <w:lang w:eastAsia="ja-JP"/>
        </w:rPr>
        <w:t>・日本</w:t>
      </w:r>
    </w:p>
    <w:p w:rsidR="00C72D76" w:rsidRPr="00E440B9" w:rsidRDefault="00C72D76" w:rsidP="00C72D76">
      <w:pPr>
        <w:ind w:firstLineChars="200" w:firstLine="560"/>
        <w:rPr>
          <w:rFonts w:ascii="MS PGothic" w:eastAsia="MS PGothic" w:hAnsi="MS PGothic"/>
          <w:sz w:val="28"/>
          <w:szCs w:val="28"/>
          <w:lang w:eastAsia="ja-JP"/>
        </w:rPr>
      </w:pP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富山県（環境分科委員会の活動報告）</w:t>
      </w:r>
    </w:p>
    <w:p w:rsidR="00C72D76" w:rsidRPr="00E440B9" w:rsidRDefault="00C72D76" w:rsidP="00C72D76">
      <w:pPr>
        <w:ind w:firstLineChars="200" w:firstLine="560"/>
        <w:rPr>
          <w:rFonts w:ascii="MS PGothic" w:eastAsia="MS PGothic" w:hAnsi="MS PGothic"/>
          <w:sz w:val="28"/>
          <w:szCs w:val="28"/>
          <w:lang w:eastAsia="ja-JP"/>
        </w:rPr>
      </w:pP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兵庫県</w:t>
      </w: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防災分科委員会の活動報告</w:t>
      </w:r>
      <w:r w:rsidRPr="00E440B9">
        <w:rPr>
          <w:rFonts w:ascii="MS PGothic" w:eastAsia="MS PGothic" w:hAnsi="MS PGothic"/>
          <w:sz w:val="28"/>
          <w:szCs w:val="28"/>
          <w:lang w:eastAsia="ja-JP"/>
        </w:rPr>
        <w:t>)</w:t>
      </w:r>
    </w:p>
    <w:p w:rsidR="00C72D76" w:rsidRPr="00E440B9" w:rsidRDefault="00C72D76" w:rsidP="00C72D76">
      <w:pPr>
        <w:ind w:firstLineChars="200" w:firstLine="560"/>
        <w:rPr>
          <w:rFonts w:ascii="MS PGothic" w:eastAsia="MS PGothic" w:hAnsi="MS PGothic"/>
          <w:sz w:val="28"/>
          <w:szCs w:val="28"/>
          <w:lang w:eastAsia="ja-JP"/>
        </w:rPr>
      </w:pP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島根県</w:t>
      </w: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教育・文化交流分科委員会の活動報告</w:t>
      </w:r>
      <w:r w:rsidRPr="00E440B9">
        <w:rPr>
          <w:rFonts w:ascii="MS PGothic" w:eastAsia="MS PGothic" w:hAnsi="MS PGothic"/>
          <w:sz w:val="28"/>
          <w:szCs w:val="28"/>
          <w:lang w:eastAsia="ja-JP"/>
        </w:rPr>
        <w:t>)</w:t>
      </w:r>
    </w:p>
    <w:p w:rsidR="00C72D76"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hint="eastAsia"/>
          <w:sz w:val="28"/>
          <w:szCs w:val="28"/>
          <w:lang w:eastAsia="ja-JP"/>
        </w:rPr>
        <w:t>・韓国</w:t>
      </w:r>
    </w:p>
    <w:p w:rsidR="00C72D76" w:rsidRPr="00E440B9" w:rsidRDefault="00C72D76" w:rsidP="00C72D76">
      <w:pPr>
        <w:ind w:firstLineChars="200" w:firstLine="560"/>
        <w:rPr>
          <w:rFonts w:ascii="MS PGothic" w:eastAsia="MS PGothic" w:hAnsi="MS PGothic"/>
          <w:sz w:val="28"/>
          <w:szCs w:val="28"/>
          <w:lang w:eastAsia="ja-JP"/>
        </w:rPr>
      </w:pP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大田広域市（疎通と参与、市民中心都市、大田広域市の広報）</w:t>
      </w:r>
    </w:p>
    <w:p w:rsidR="00C72D76" w:rsidRPr="00E440B9" w:rsidRDefault="00C72D76" w:rsidP="00C72D76">
      <w:pPr>
        <w:ind w:firstLineChars="200" w:firstLine="560"/>
        <w:rPr>
          <w:rFonts w:ascii="MS PGothic" w:eastAsia="MS PGothic" w:hAnsi="MS PGothic"/>
          <w:sz w:val="28"/>
          <w:szCs w:val="28"/>
          <w:lang w:eastAsia="ja-JP"/>
        </w:rPr>
      </w:pP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全羅南道（</w:t>
      </w:r>
      <w:r w:rsidRPr="00E440B9">
        <w:rPr>
          <w:rFonts w:ascii="MS PGothic" w:eastAsia="MS PGothic" w:hAnsi="MS PGothic"/>
          <w:sz w:val="28"/>
          <w:szCs w:val="28"/>
          <w:lang w:eastAsia="ja-JP"/>
        </w:rPr>
        <w:t>2016</w:t>
      </w:r>
      <w:r w:rsidRPr="00E440B9">
        <w:rPr>
          <w:rFonts w:ascii="MS PGothic" w:eastAsia="MS PGothic" w:hAnsi="MS PGothic" w:hint="eastAsia"/>
          <w:sz w:val="28"/>
          <w:szCs w:val="28"/>
          <w:lang w:eastAsia="ja-JP"/>
        </w:rPr>
        <w:t>世界エコデザイン博覧会の広報）</w:t>
      </w:r>
    </w:p>
    <w:p w:rsidR="00C72D76"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hint="eastAsia"/>
          <w:sz w:val="28"/>
          <w:szCs w:val="28"/>
          <w:lang w:eastAsia="ja-JP"/>
        </w:rPr>
        <w:t>・ロシア</w:t>
      </w:r>
    </w:p>
    <w:p w:rsidR="001F7D7B" w:rsidRPr="00E440B9" w:rsidRDefault="00C72D76" w:rsidP="00C72D76">
      <w:pPr>
        <w:ind w:firstLineChars="200" w:firstLine="560"/>
        <w:rPr>
          <w:rFonts w:ascii="MS PGothic" w:eastAsia="MS PGothic" w:hAnsi="MS PGothic"/>
          <w:sz w:val="28"/>
          <w:szCs w:val="28"/>
          <w:lang w:eastAsia="ja-JP"/>
        </w:rPr>
      </w:pP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イルクーツク州（イルクーツク州の投資潜在力）</w:t>
      </w:r>
    </w:p>
    <w:p w:rsidR="001F7D7B" w:rsidRPr="00E440B9" w:rsidRDefault="001F7D7B" w:rsidP="001F7D7B">
      <w:pPr>
        <w:rPr>
          <w:rFonts w:ascii="MS PGothic" w:eastAsia="MS PGothic" w:hAnsi="MS PGothic"/>
          <w:sz w:val="28"/>
          <w:szCs w:val="28"/>
          <w:lang w:eastAsia="ja-JP"/>
        </w:rPr>
      </w:pPr>
    </w:p>
    <w:p w:rsidR="00C72D76" w:rsidRPr="00E440B9" w:rsidRDefault="00C72D76" w:rsidP="00C72D76">
      <w:pPr>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Pr="00E440B9">
        <w:rPr>
          <w:rFonts w:ascii="MS PGothic" w:eastAsia="MS PGothic" w:hAnsi="MS PGothic"/>
          <w:sz w:val="28"/>
          <w:szCs w:val="28"/>
          <w:lang w:eastAsia="ja-JP"/>
        </w:rPr>
        <w:t>NEAR</w:t>
      </w:r>
      <w:r w:rsidRPr="00E440B9">
        <w:rPr>
          <w:rFonts w:ascii="MS PGothic" w:eastAsia="MS PGothic" w:hAnsi="MS PGothic" w:cs="새굴림" w:hint="eastAsia"/>
          <w:sz w:val="28"/>
          <w:szCs w:val="28"/>
          <w:lang w:eastAsia="ja-JP"/>
        </w:rPr>
        <w:t>会</w:t>
      </w:r>
      <w:r w:rsidRPr="00E440B9">
        <w:rPr>
          <w:rFonts w:ascii="MS PGothic" w:eastAsia="MS PGothic" w:hAnsi="MS PGothic" w:cs="바탕" w:hint="eastAsia"/>
          <w:sz w:val="28"/>
          <w:szCs w:val="28"/>
          <w:lang w:eastAsia="ja-JP"/>
        </w:rPr>
        <w:t>費制導入及び連合憲章改定について</w:t>
      </w:r>
    </w:p>
    <w:p w:rsidR="00C72D76"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cs="MS Mincho" w:hint="eastAsia"/>
          <w:sz w:val="28"/>
          <w:szCs w:val="28"/>
          <w:lang w:eastAsia="ja-JP"/>
        </w:rPr>
        <w:t>・会</w:t>
      </w:r>
      <w:r w:rsidRPr="00E440B9">
        <w:rPr>
          <w:rFonts w:ascii="MS PGothic" w:eastAsia="MS PGothic" w:hAnsi="MS PGothic" w:cs="바탕" w:hint="eastAsia"/>
          <w:sz w:val="28"/>
          <w:szCs w:val="28"/>
          <w:lang w:eastAsia="ja-JP"/>
        </w:rPr>
        <w:t>費運</w:t>
      </w:r>
      <w:r w:rsidRPr="00E440B9">
        <w:rPr>
          <w:rFonts w:ascii="MS PGothic" w:eastAsia="MS PGothic" w:hAnsi="MS PGothic" w:cs="새굴림" w:hint="eastAsia"/>
          <w:sz w:val="28"/>
          <w:szCs w:val="28"/>
          <w:lang w:eastAsia="ja-JP"/>
        </w:rPr>
        <w:t>営</w:t>
      </w:r>
      <w:r w:rsidRPr="00E440B9">
        <w:rPr>
          <w:rFonts w:ascii="MS PGothic" w:eastAsia="MS PGothic" w:hAnsi="MS PGothic" w:cs="바탕" w:hint="eastAsia"/>
          <w:sz w:val="28"/>
          <w:szCs w:val="28"/>
          <w:lang w:eastAsia="ja-JP"/>
        </w:rPr>
        <w:t>規程</w:t>
      </w: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案</w:t>
      </w:r>
      <w:r w:rsidRPr="00E440B9">
        <w:rPr>
          <w:rFonts w:ascii="MS PGothic" w:eastAsia="MS PGothic" w:hAnsi="MS PGothic"/>
          <w:sz w:val="28"/>
          <w:szCs w:val="28"/>
          <w:lang w:eastAsia="ja-JP"/>
        </w:rPr>
        <w:t>)</w:t>
      </w:r>
    </w:p>
    <w:p w:rsidR="001F7D7B"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cs="MS Mincho" w:hint="eastAsia"/>
          <w:sz w:val="28"/>
          <w:szCs w:val="28"/>
          <w:lang w:eastAsia="ja-JP"/>
        </w:rPr>
        <w:t>・</w:t>
      </w:r>
      <w:r w:rsidRPr="00E440B9">
        <w:rPr>
          <w:rFonts w:ascii="MS PGothic" w:eastAsia="MS PGothic" w:hAnsi="MS PGothic" w:cs="바탕" w:hint="eastAsia"/>
          <w:sz w:val="28"/>
          <w:szCs w:val="28"/>
          <w:lang w:eastAsia="ja-JP"/>
        </w:rPr>
        <w:t>連合憲章改定</w:t>
      </w:r>
      <w:r w:rsidRPr="00E440B9">
        <w:rPr>
          <w:rFonts w:ascii="MS PGothic" w:eastAsia="MS PGothic" w:hAnsi="MS PGothic"/>
          <w:sz w:val="28"/>
          <w:szCs w:val="28"/>
          <w:lang w:eastAsia="ja-JP"/>
        </w:rPr>
        <w:t>(</w:t>
      </w:r>
      <w:r w:rsidRPr="00E440B9">
        <w:rPr>
          <w:rFonts w:ascii="MS PGothic" w:eastAsia="MS PGothic" w:hAnsi="MS PGothic" w:hint="eastAsia"/>
          <w:sz w:val="28"/>
          <w:szCs w:val="28"/>
          <w:lang w:eastAsia="ja-JP"/>
        </w:rPr>
        <w:t>案</w:t>
      </w:r>
      <w:r w:rsidRPr="00E440B9">
        <w:rPr>
          <w:rFonts w:ascii="MS PGothic" w:eastAsia="MS PGothic" w:hAnsi="MS PGothic"/>
          <w:sz w:val="28"/>
          <w:szCs w:val="28"/>
          <w:lang w:eastAsia="ja-JP"/>
        </w:rPr>
        <w:t>)</w:t>
      </w:r>
    </w:p>
    <w:p w:rsidR="001F7D7B"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hint="eastAsia"/>
          <w:sz w:val="28"/>
          <w:szCs w:val="28"/>
          <w:lang w:eastAsia="ja-JP"/>
        </w:rPr>
        <w:t>※討議結果と主要内容：別添</w:t>
      </w:r>
    </w:p>
    <w:p w:rsidR="00C72D76" w:rsidRPr="00E440B9" w:rsidRDefault="00C72D76" w:rsidP="001F7D7B">
      <w:pPr>
        <w:rPr>
          <w:rFonts w:ascii="MS PGothic" w:eastAsia="MS PGothic" w:hAnsi="MS PGothic"/>
          <w:sz w:val="28"/>
          <w:szCs w:val="28"/>
          <w:lang w:eastAsia="ja-JP"/>
        </w:rPr>
      </w:pPr>
    </w:p>
    <w:p w:rsidR="00C72D76" w:rsidRPr="00E440B9" w:rsidRDefault="00C72D76" w:rsidP="001F7D7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○現地視察</w:t>
      </w:r>
    </w:p>
    <w:p w:rsidR="00C72D76" w:rsidRPr="00E440B9" w:rsidRDefault="00C72D76" w:rsidP="00C72D76">
      <w:pPr>
        <w:ind w:firstLineChars="100" w:firstLine="280"/>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832B8B" w:rsidRPr="00E440B9">
        <w:rPr>
          <w:rFonts w:ascii="MS PGothic" w:eastAsia="MS PGothic" w:hAnsi="MS PGothic" w:hint="eastAsia"/>
          <w:sz w:val="28"/>
          <w:szCs w:val="28"/>
          <w:lang w:eastAsia="ja-JP"/>
        </w:rPr>
        <w:t>POSCO（浦項製鉄所）</w:t>
      </w:r>
    </w:p>
    <w:p w:rsidR="00C72D76" w:rsidRPr="00E440B9" w:rsidRDefault="00C72D76" w:rsidP="00C72D76">
      <w:pPr>
        <w:ind w:firstLineChars="100" w:firstLine="280"/>
        <w:rPr>
          <w:rFonts w:ascii="MS PGothic" w:eastAsia="MS PGothic" w:hAnsi="MS PGothic" w:cs="Comic Sans MS"/>
          <w:spacing w:val="-5"/>
          <w:sz w:val="28"/>
          <w:szCs w:val="28"/>
          <w:lang w:eastAsia="ja-JP"/>
        </w:rPr>
      </w:pPr>
      <w:r w:rsidRPr="00E440B9">
        <w:rPr>
          <w:rFonts w:ascii="MS PGothic" w:eastAsia="MS PGothic" w:hAnsi="MS PGothic" w:hint="eastAsia"/>
          <w:sz w:val="28"/>
          <w:szCs w:val="28"/>
          <w:lang w:eastAsia="ja-JP"/>
        </w:rPr>
        <w:t>・</w:t>
      </w:r>
      <w:r w:rsidR="003425DB" w:rsidRPr="00E440B9">
        <w:rPr>
          <w:rFonts w:ascii="MS PGothic" w:eastAsia="MS PGothic" w:hAnsi="MS PGothic" w:cs="Comic Sans MS" w:hint="eastAsia"/>
          <w:spacing w:val="-5"/>
          <w:sz w:val="28"/>
          <w:szCs w:val="28"/>
          <w:lang w:eastAsia="ja-JP"/>
        </w:rPr>
        <w:t>慶州良洞マウル</w:t>
      </w:r>
    </w:p>
    <w:p w:rsidR="001F7D7B" w:rsidRPr="00E440B9" w:rsidRDefault="003425DB" w:rsidP="000F0021">
      <w:pPr>
        <w:ind w:firstLineChars="100" w:firstLine="270"/>
        <w:rPr>
          <w:rFonts w:ascii="MS PGothic" w:eastAsia="MS PGothic" w:hAnsi="MS PGothic"/>
          <w:sz w:val="28"/>
          <w:szCs w:val="28"/>
          <w:lang w:eastAsia="ja-JP"/>
        </w:rPr>
      </w:pPr>
      <w:r w:rsidRPr="00E440B9">
        <w:rPr>
          <w:rFonts w:ascii="MS PGothic" w:eastAsia="MS PGothic" w:hAnsi="MS PGothic" w:cs="Comic Sans MS" w:hint="eastAsia"/>
          <w:spacing w:val="-5"/>
          <w:sz w:val="28"/>
          <w:szCs w:val="28"/>
          <w:lang w:eastAsia="ja-JP"/>
        </w:rPr>
        <w:t>・NEAR事務局訪問</w:t>
      </w:r>
    </w:p>
    <w:p w:rsidR="00826E44" w:rsidRPr="00E440B9" w:rsidRDefault="00826E44">
      <w:pPr>
        <w:widowControl/>
        <w:wordWrap/>
        <w:autoSpaceDE/>
        <w:autoSpaceDN/>
        <w:jc w:val="left"/>
        <w:rPr>
          <w:rFonts w:ascii="MS PGothic" w:eastAsia="MS PGothic" w:hAnsi="MS PGothic"/>
          <w:lang w:eastAsia="ja-JP"/>
        </w:rPr>
      </w:pPr>
      <w:r w:rsidRPr="00E440B9">
        <w:rPr>
          <w:rFonts w:ascii="MS PGothic" w:eastAsia="MS PGothic" w:hAnsi="MS PGothic"/>
          <w:lang w:eastAsia="ja-JP"/>
        </w:rPr>
        <w:br w:type="page"/>
      </w:r>
    </w:p>
    <w:p w:rsidR="00EE4653" w:rsidRPr="000F0021" w:rsidRDefault="00826E44">
      <w:pPr>
        <w:rPr>
          <w:rFonts w:ascii="MS PGothic" w:eastAsia="MS PGothic" w:hAnsi="MS PGothic"/>
          <w:sz w:val="32"/>
          <w:szCs w:val="28"/>
          <w:lang w:eastAsia="ja-JP"/>
        </w:rPr>
      </w:pPr>
      <w:r w:rsidRPr="000F0021">
        <w:rPr>
          <w:rFonts w:ascii="MS PGothic" w:eastAsia="MS PGothic" w:hAnsi="MS PGothic" w:hint="eastAsia"/>
          <w:sz w:val="32"/>
          <w:szCs w:val="28"/>
          <w:lang w:eastAsia="ja-JP"/>
        </w:rPr>
        <w:lastRenderedPageBreak/>
        <w:t>［別添］</w:t>
      </w:r>
    </w:p>
    <w:p w:rsidR="00826E44" w:rsidRPr="00E440B9" w:rsidRDefault="00826E44">
      <w:pPr>
        <w:rPr>
          <w:rFonts w:ascii="MS PGothic" w:eastAsia="MS PGothic" w:hAnsi="MS PGothic"/>
          <w:sz w:val="28"/>
          <w:szCs w:val="28"/>
          <w:lang w:eastAsia="ja-JP"/>
        </w:rPr>
      </w:pPr>
    </w:p>
    <w:p w:rsidR="00826E44" w:rsidRPr="00E440B9" w:rsidRDefault="00826E44">
      <w:pPr>
        <w:rPr>
          <w:rFonts w:ascii="MS PGothic" w:eastAsia="MS PGothic" w:hAnsi="MS PGothic"/>
          <w:b/>
          <w:sz w:val="32"/>
          <w:szCs w:val="28"/>
          <w:lang w:eastAsia="ja-JP"/>
        </w:rPr>
      </w:pPr>
      <w:r w:rsidRPr="00E440B9">
        <w:rPr>
          <w:rFonts w:ascii="MS PGothic" w:eastAsia="MS PGothic" w:hAnsi="MS PGothic" w:hint="eastAsia"/>
          <w:b/>
          <w:sz w:val="32"/>
          <w:szCs w:val="28"/>
          <w:lang w:eastAsia="ja-JP"/>
        </w:rPr>
        <w:t>「NEAR会費制導入」及び「憲章改定」について発表・討議した結果</w:t>
      </w:r>
    </w:p>
    <w:p w:rsidR="00826E44" w:rsidRPr="00E440B9" w:rsidRDefault="00826E44">
      <w:pPr>
        <w:rPr>
          <w:rFonts w:ascii="MS PGothic" w:eastAsia="MS PGothic" w:hAnsi="MS PGothic"/>
          <w:sz w:val="28"/>
          <w:szCs w:val="28"/>
          <w:lang w:eastAsia="ja-JP"/>
        </w:rPr>
      </w:pPr>
    </w:p>
    <w:p w:rsidR="00826E44" w:rsidRPr="00E440B9" w:rsidRDefault="00826E44">
      <w:pPr>
        <w:rPr>
          <w:rFonts w:ascii="MS PGothic" w:eastAsia="MS PGothic" w:hAnsi="MS PGothic"/>
          <w:sz w:val="28"/>
          <w:szCs w:val="28"/>
          <w:lang w:eastAsia="ja-JP"/>
        </w:rPr>
      </w:pPr>
      <w:r w:rsidRPr="00E440B9">
        <w:rPr>
          <w:rFonts w:ascii="MS PGothic" w:eastAsia="MS PGothic" w:hAnsi="MS PGothic" w:hint="eastAsia"/>
          <w:sz w:val="28"/>
          <w:szCs w:val="28"/>
          <w:lang w:eastAsia="ja-JP"/>
        </w:rPr>
        <w:t>1</w:t>
      </w:r>
      <w:r w:rsidR="00C42836">
        <w:rPr>
          <w:rFonts w:ascii="MS PGothic" w:eastAsia="MS PGothic" w:hAnsi="MS PGothic" w:hint="eastAsia"/>
          <w:sz w:val="28"/>
          <w:szCs w:val="28"/>
          <w:lang w:eastAsia="ja-JP"/>
        </w:rPr>
        <w:t>．</w:t>
      </w:r>
      <w:r w:rsidRPr="00E440B9">
        <w:rPr>
          <w:rFonts w:ascii="MS PGothic" w:eastAsia="MS PGothic" w:hAnsi="MS PGothic" w:hint="eastAsia"/>
          <w:sz w:val="28"/>
          <w:szCs w:val="28"/>
          <w:lang w:eastAsia="ja-JP"/>
        </w:rPr>
        <w:t>NEAR会費制導入</w:t>
      </w:r>
    </w:p>
    <w:p w:rsidR="00826E44" w:rsidRPr="00E440B9" w:rsidRDefault="00F55618">
      <w:pPr>
        <w:rPr>
          <w:rFonts w:ascii="MS PGothic" w:eastAsia="MS PGothic" w:hAnsi="MS PGothic"/>
          <w:sz w:val="28"/>
          <w:szCs w:val="28"/>
          <w:lang w:eastAsia="ja-JP"/>
        </w:rPr>
      </w:pPr>
      <w:r w:rsidRPr="00E440B9">
        <w:rPr>
          <w:rFonts w:ascii="MS PGothic" w:eastAsia="MS PGothic" w:hAnsi="MS PGothic" w:hint="eastAsia"/>
          <w:sz w:val="28"/>
          <w:szCs w:val="28"/>
          <w:lang w:eastAsia="ja-JP"/>
        </w:rPr>
        <w:t>○NEAR事務局から</w:t>
      </w:r>
      <w:r w:rsidR="00E34CB9">
        <w:rPr>
          <w:rFonts w:ascii="MS PGothic" w:eastAsia="MS PGothic" w:hAnsi="MS PGothic" w:hint="eastAsia"/>
          <w:sz w:val="28"/>
          <w:szCs w:val="28"/>
          <w:lang w:eastAsia="ja-JP"/>
        </w:rPr>
        <w:t>「会費制導入」を提案した</w:t>
      </w:r>
      <w:r w:rsidRPr="00E440B9">
        <w:rPr>
          <w:rFonts w:ascii="MS PGothic" w:eastAsia="MS PGothic" w:hAnsi="MS PGothic" w:hint="eastAsia"/>
          <w:sz w:val="28"/>
          <w:szCs w:val="28"/>
          <w:lang w:eastAsia="ja-JP"/>
        </w:rPr>
        <w:t>背景</w:t>
      </w:r>
      <w:r w:rsidR="001D2EB1" w:rsidRPr="00E440B9">
        <w:rPr>
          <w:rFonts w:ascii="MS PGothic" w:eastAsia="MS PGothic" w:hAnsi="MS PGothic" w:hint="eastAsia"/>
          <w:sz w:val="28"/>
          <w:szCs w:val="28"/>
          <w:lang w:eastAsia="ja-JP"/>
        </w:rPr>
        <w:t>について</w:t>
      </w:r>
      <w:r w:rsidRPr="00E440B9">
        <w:rPr>
          <w:rFonts w:ascii="MS PGothic" w:eastAsia="MS PGothic" w:hAnsi="MS PGothic" w:hint="eastAsia"/>
          <w:sz w:val="28"/>
          <w:szCs w:val="28"/>
          <w:lang w:eastAsia="ja-JP"/>
        </w:rPr>
        <w:t>説明</w:t>
      </w:r>
    </w:p>
    <w:p w:rsidR="007375F7" w:rsidRPr="00E440B9" w:rsidRDefault="00777EAB">
      <w:pPr>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5F30E9" w:rsidRPr="00E440B9">
        <w:rPr>
          <w:rFonts w:ascii="MS PGothic" w:eastAsia="MS PGothic" w:hAnsi="MS PGothic" w:hint="eastAsia"/>
          <w:sz w:val="28"/>
          <w:szCs w:val="28"/>
          <w:lang w:eastAsia="ja-JP"/>
        </w:rPr>
        <w:t>会員自治体の発表及び質疑</w:t>
      </w:r>
    </w:p>
    <w:tbl>
      <w:tblPr>
        <w:tblStyle w:val="a6"/>
        <w:tblW w:w="0" w:type="auto"/>
        <w:tblInd w:w="416" w:type="dxa"/>
        <w:tblLook w:val="04A0"/>
      </w:tblPr>
      <w:tblGrid>
        <w:gridCol w:w="2366"/>
        <w:gridCol w:w="6540"/>
      </w:tblGrid>
      <w:tr w:rsidR="008C1F4D" w:rsidRPr="00E440B9" w:rsidTr="002A4F65">
        <w:tc>
          <w:tcPr>
            <w:tcW w:w="2366" w:type="dxa"/>
            <w:shd w:val="clear" w:color="auto" w:fill="DAEEF3" w:themeFill="accent5" w:themeFillTint="33"/>
            <w:vAlign w:val="center"/>
          </w:tcPr>
          <w:p w:rsidR="008C1F4D" w:rsidRPr="00E440B9" w:rsidRDefault="008C1F4D" w:rsidP="00C53870">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会員自治体</w:t>
            </w:r>
          </w:p>
        </w:tc>
        <w:tc>
          <w:tcPr>
            <w:tcW w:w="6540" w:type="dxa"/>
            <w:shd w:val="clear" w:color="auto" w:fill="DAEEF3" w:themeFill="accent5" w:themeFillTint="33"/>
            <w:vAlign w:val="center"/>
          </w:tcPr>
          <w:p w:rsidR="008C1F4D" w:rsidRPr="00E440B9" w:rsidRDefault="008C1F4D" w:rsidP="00C53870">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主要内容</w:t>
            </w:r>
          </w:p>
        </w:tc>
      </w:tr>
      <w:tr w:rsidR="008C1F4D" w:rsidRPr="00E440B9" w:rsidTr="002A4F65">
        <w:tc>
          <w:tcPr>
            <w:tcW w:w="2366" w:type="dxa"/>
            <w:vAlign w:val="center"/>
          </w:tcPr>
          <w:p w:rsidR="00163D41" w:rsidRDefault="008C1F4D"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中国</w:t>
            </w:r>
          </w:p>
          <w:p w:rsidR="008C1F4D" w:rsidRPr="00E440B9" w:rsidRDefault="008C1F4D"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黒竜江省</w:t>
            </w:r>
          </w:p>
        </w:tc>
        <w:tc>
          <w:tcPr>
            <w:tcW w:w="6540" w:type="dxa"/>
            <w:vAlign w:val="center"/>
          </w:tcPr>
          <w:p w:rsidR="00E85919" w:rsidRPr="00E440B9" w:rsidRDefault="00E85919" w:rsidP="00E85919">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・会費制について、実務者の承認が必要となるため、事務局から文書を作成し会員自治体に送付</w:t>
            </w:r>
            <w:r w:rsidR="00497890" w:rsidRPr="00E440B9">
              <w:rPr>
                <w:rFonts w:ascii="MS PGothic" w:eastAsia="MS PGothic" w:hAnsi="MS PGothic" w:hint="eastAsia"/>
                <w:sz w:val="28"/>
                <w:szCs w:val="28"/>
                <w:lang w:eastAsia="ja-JP"/>
              </w:rPr>
              <w:t>する。</w:t>
            </w:r>
          </w:p>
        </w:tc>
      </w:tr>
      <w:tr w:rsidR="008C1F4D" w:rsidRPr="00E440B9" w:rsidTr="002A4F65">
        <w:tc>
          <w:tcPr>
            <w:tcW w:w="2366" w:type="dxa"/>
            <w:vAlign w:val="center"/>
          </w:tcPr>
          <w:p w:rsidR="00163D41" w:rsidRDefault="008C1F4D"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中国</w:t>
            </w:r>
          </w:p>
          <w:p w:rsidR="008C1F4D" w:rsidRPr="00E440B9" w:rsidRDefault="008C1F4D"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湖南省</w:t>
            </w:r>
          </w:p>
        </w:tc>
        <w:tc>
          <w:tcPr>
            <w:tcW w:w="6540" w:type="dxa"/>
            <w:vAlign w:val="center"/>
          </w:tcPr>
          <w:p w:rsidR="008C1F4D" w:rsidRPr="00E440B9" w:rsidRDefault="00497890">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・会費制導入及び規範化は、連合発展と国際的地位と影響力を高めるためのものだ。</w:t>
            </w:r>
          </w:p>
          <w:p w:rsidR="00497890" w:rsidRPr="00E440B9" w:rsidRDefault="00497890" w:rsidP="00497890">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・会費を使用する時、予算編成・執行を明確に示し、会計監査管理を徹底的に行う。NEAR事務局の駐在官を監事として活用することを提案する。</w:t>
            </w:r>
          </w:p>
        </w:tc>
      </w:tr>
      <w:tr w:rsidR="008C1F4D" w:rsidRPr="00E440B9" w:rsidTr="002A4F65">
        <w:tc>
          <w:tcPr>
            <w:tcW w:w="2366" w:type="dxa"/>
            <w:vAlign w:val="center"/>
          </w:tcPr>
          <w:p w:rsidR="00163D41" w:rsidRDefault="008C1F4D"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日本</w:t>
            </w:r>
          </w:p>
          <w:p w:rsidR="008C1F4D" w:rsidRPr="00E440B9" w:rsidRDefault="00C53870"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兵庫県</w:t>
            </w:r>
          </w:p>
        </w:tc>
        <w:tc>
          <w:tcPr>
            <w:tcW w:w="6540" w:type="dxa"/>
            <w:vAlign w:val="center"/>
          </w:tcPr>
          <w:p w:rsidR="008C1F4D" w:rsidRPr="00E440B9" w:rsidRDefault="0046424C" w:rsidP="00E6344A">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・会費</w:t>
            </w:r>
            <w:r w:rsidR="00E6344A" w:rsidRPr="00E440B9">
              <w:rPr>
                <w:rFonts w:ascii="MS PGothic" w:eastAsia="MS PGothic" w:hAnsi="MS PGothic" w:hint="eastAsia"/>
                <w:sz w:val="28"/>
                <w:szCs w:val="28"/>
                <w:lang w:eastAsia="ja-JP"/>
              </w:rPr>
              <w:t>を納入していない場合、会費で行われる事業に対する権限を制限する。</w:t>
            </w:r>
          </w:p>
          <w:p w:rsidR="00E6344A" w:rsidRPr="00E440B9" w:rsidRDefault="00E6344A" w:rsidP="002A4F65">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・会費を</w:t>
            </w:r>
            <w:r w:rsidR="002A4F65" w:rsidRPr="00E440B9">
              <w:rPr>
                <w:rFonts w:ascii="MS PGothic" w:eastAsia="MS PGothic" w:hAnsi="MS PGothic" w:hint="eastAsia"/>
                <w:sz w:val="28"/>
                <w:szCs w:val="28"/>
                <w:lang w:eastAsia="ja-JP"/>
              </w:rPr>
              <w:t>事務局予算（費用）の一部に含める。</w:t>
            </w:r>
          </w:p>
        </w:tc>
      </w:tr>
      <w:tr w:rsidR="008C1F4D" w:rsidRPr="00E440B9" w:rsidTr="002A4F65">
        <w:trPr>
          <w:trHeight w:val="363"/>
        </w:trPr>
        <w:tc>
          <w:tcPr>
            <w:tcW w:w="2366" w:type="dxa"/>
            <w:vAlign w:val="center"/>
          </w:tcPr>
          <w:p w:rsidR="00163D41" w:rsidRDefault="00C53870"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日本</w:t>
            </w:r>
          </w:p>
          <w:p w:rsidR="002A4F65" w:rsidRPr="00E440B9" w:rsidRDefault="002A4F65"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島根県</w:t>
            </w:r>
          </w:p>
        </w:tc>
        <w:tc>
          <w:tcPr>
            <w:tcW w:w="6540" w:type="dxa"/>
            <w:vAlign w:val="center"/>
          </w:tcPr>
          <w:p w:rsidR="008C1F4D" w:rsidRPr="00E440B9" w:rsidRDefault="002A4F65">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・会員自治体の予算確保のため、会費使用用途の明確化及び会計の透明性確報が必要。</w:t>
            </w:r>
          </w:p>
          <w:p w:rsidR="002A4F65" w:rsidRPr="00E440B9" w:rsidRDefault="002A4F65" w:rsidP="002A4F65">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・会費は総会開催経費及び事務局の運営費等に使用</w:t>
            </w:r>
          </w:p>
          <w:p w:rsidR="002A4F65" w:rsidRPr="00E440B9" w:rsidRDefault="002A4F65" w:rsidP="00171EA6">
            <w:pPr>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171EA6" w:rsidRPr="00E440B9">
              <w:rPr>
                <w:rFonts w:ascii="MS PGothic" w:eastAsia="MS PGothic" w:hAnsi="MS PGothic" w:hint="eastAsia"/>
                <w:sz w:val="28"/>
                <w:szCs w:val="28"/>
                <w:lang w:eastAsia="ja-JP"/>
              </w:rPr>
              <w:t>（書面議決が可能であれば）審議委員会は不要</w:t>
            </w:r>
          </w:p>
          <w:p w:rsidR="00171EA6" w:rsidRPr="00E440B9" w:rsidRDefault="00171EA6" w:rsidP="00171EA6">
            <w:pPr>
              <w:rPr>
                <w:rFonts w:ascii="MS PGothic" w:eastAsia="MS PGothic" w:hAnsi="MS PGothic"/>
                <w:sz w:val="28"/>
                <w:szCs w:val="28"/>
                <w:lang w:eastAsia="ja-JP"/>
              </w:rPr>
            </w:pPr>
            <w:r w:rsidRPr="00E440B9">
              <w:rPr>
                <w:rFonts w:ascii="MS PGothic" w:eastAsia="MS PGothic" w:hAnsi="MS PGothic" w:hint="eastAsia"/>
                <w:sz w:val="28"/>
                <w:szCs w:val="28"/>
                <w:lang w:eastAsia="ja-JP"/>
              </w:rPr>
              <w:t>・新しい事業のための事業費だという名目では、日本団体の場合財政当局から会費として認めてもらえない可能性がある。</w:t>
            </w:r>
          </w:p>
        </w:tc>
      </w:tr>
      <w:tr w:rsidR="002A4F65" w:rsidRPr="00E440B9" w:rsidTr="002A4F65">
        <w:trPr>
          <w:trHeight w:val="212"/>
        </w:trPr>
        <w:tc>
          <w:tcPr>
            <w:tcW w:w="2366" w:type="dxa"/>
            <w:vAlign w:val="center"/>
          </w:tcPr>
          <w:p w:rsidR="002A4F65"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モンゴル</w:t>
            </w:r>
          </w:p>
          <w:p w:rsidR="00171EA6"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ゴビスンベル県</w:t>
            </w:r>
          </w:p>
        </w:tc>
        <w:tc>
          <w:tcPr>
            <w:tcW w:w="6540" w:type="dxa"/>
            <w:vAlign w:val="center"/>
          </w:tcPr>
          <w:p w:rsidR="00E576E0" w:rsidRPr="00E440B9" w:rsidRDefault="0057538F" w:rsidP="00E576E0">
            <w:pPr>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4355AA" w:rsidRPr="00E440B9">
              <w:rPr>
                <w:rFonts w:ascii="MS PGothic" w:eastAsia="MS PGothic" w:hAnsi="MS PGothic" w:hint="eastAsia"/>
                <w:sz w:val="28"/>
                <w:szCs w:val="28"/>
                <w:lang w:eastAsia="ja-JP"/>
              </w:rPr>
              <w:t>会費制の導入</w:t>
            </w:r>
            <w:r w:rsidR="000E71FE" w:rsidRPr="00E440B9">
              <w:rPr>
                <w:rFonts w:ascii="MS PGothic" w:eastAsia="MS PGothic" w:hAnsi="MS PGothic" w:hint="eastAsia"/>
                <w:sz w:val="28"/>
                <w:szCs w:val="28"/>
                <w:lang w:eastAsia="ja-JP"/>
              </w:rPr>
              <w:t>は必要であ</w:t>
            </w:r>
            <w:r w:rsidR="00E576E0" w:rsidRPr="00E440B9">
              <w:rPr>
                <w:rFonts w:ascii="MS PGothic" w:eastAsia="MS PGothic" w:hAnsi="MS PGothic" w:hint="eastAsia"/>
                <w:sz w:val="28"/>
                <w:szCs w:val="28"/>
                <w:lang w:eastAsia="ja-JP"/>
              </w:rPr>
              <w:t>る</w:t>
            </w:r>
          </w:p>
          <w:p w:rsidR="00A17115" w:rsidRPr="00E440B9" w:rsidRDefault="00E576E0" w:rsidP="00E440B9">
            <w:pPr>
              <w:rPr>
                <w:rFonts w:ascii="MS PGothic" w:eastAsia="MS PGothic" w:hAnsi="MS PGothic"/>
                <w:sz w:val="28"/>
                <w:szCs w:val="28"/>
                <w:lang w:eastAsia="ja-JP"/>
              </w:rPr>
            </w:pPr>
            <w:r w:rsidRPr="00E440B9">
              <w:rPr>
                <w:rFonts w:ascii="MS PGothic" w:eastAsia="MS PGothic" w:hAnsi="MS PGothic" w:hint="eastAsia"/>
                <w:sz w:val="28"/>
                <w:szCs w:val="28"/>
                <w:lang w:eastAsia="ja-JP"/>
              </w:rPr>
              <w:t>・</w:t>
            </w:r>
            <w:r w:rsidR="00DE60AC" w:rsidRPr="00E440B9">
              <w:rPr>
                <w:rFonts w:ascii="MS PGothic" w:eastAsia="MS PGothic" w:hAnsi="MS PGothic" w:hint="eastAsia"/>
                <w:sz w:val="28"/>
                <w:szCs w:val="28"/>
                <w:lang w:eastAsia="ja-JP"/>
              </w:rPr>
              <w:t>経済水準、人口数、財政自立度</w:t>
            </w:r>
            <w:r w:rsidR="00AD3CE1" w:rsidRPr="00E440B9">
              <w:rPr>
                <w:rFonts w:ascii="MS PGothic" w:eastAsia="MS PGothic" w:hAnsi="MS PGothic" w:hint="eastAsia"/>
                <w:sz w:val="28"/>
                <w:szCs w:val="28"/>
                <w:lang w:eastAsia="ja-JP"/>
              </w:rPr>
              <w:t>等</w:t>
            </w:r>
            <w:r w:rsidRPr="00E440B9">
              <w:rPr>
                <w:rFonts w:ascii="MS PGothic" w:eastAsia="MS PGothic" w:hAnsi="MS PGothic" w:hint="eastAsia"/>
                <w:sz w:val="28"/>
                <w:szCs w:val="28"/>
                <w:lang w:eastAsia="ja-JP"/>
              </w:rPr>
              <w:t>を考慮し</w:t>
            </w:r>
            <w:r w:rsidR="002C16D0" w:rsidRPr="00E440B9">
              <w:rPr>
                <w:rFonts w:ascii="MS PGothic" w:eastAsia="MS PGothic" w:hAnsi="MS PGothic" w:hint="eastAsia"/>
                <w:sz w:val="28"/>
                <w:szCs w:val="28"/>
                <w:lang w:eastAsia="ja-JP"/>
              </w:rPr>
              <w:t>、</w:t>
            </w:r>
            <w:r w:rsidRPr="00E440B9">
              <w:rPr>
                <w:rFonts w:ascii="MS PGothic" w:eastAsia="MS PGothic" w:hAnsi="MS PGothic" w:hint="eastAsia"/>
                <w:sz w:val="28"/>
                <w:szCs w:val="28"/>
                <w:lang w:eastAsia="ja-JP"/>
              </w:rPr>
              <w:t>「差等制」</w:t>
            </w:r>
            <w:r w:rsidR="00E440B9">
              <w:rPr>
                <w:rFonts w:ascii="MS PGothic" w:eastAsia="MS PGothic" w:hAnsi="MS PGothic" w:hint="eastAsia"/>
                <w:sz w:val="28"/>
                <w:szCs w:val="28"/>
                <w:lang w:eastAsia="ja-JP"/>
              </w:rPr>
              <w:t>導入も必要</w:t>
            </w:r>
          </w:p>
        </w:tc>
      </w:tr>
      <w:tr w:rsidR="002A4F65" w:rsidRPr="00E440B9" w:rsidTr="002A4F65">
        <w:trPr>
          <w:trHeight w:val="200"/>
        </w:trPr>
        <w:tc>
          <w:tcPr>
            <w:tcW w:w="2366" w:type="dxa"/>
            <w:vAlign w:val="center"/>
          </w:tcPr>
          <w:p w:rsidR="002A4F65"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モンゴル</w:t>
            </w:r>
          </w:p>
          <w:p w:rsidR="00171EA6"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ヘンティ県</w:t>
            </w:r>
          </w:p>
        </w:tc>
        <w:tc>
          <w:tcPr>
            <w:tcW w:w="6540" w:type="dxa"/>
            <w:vAlign w:val="center"/>
          </w:tcPr>
          <w:p w:rsidR="002A4F65" w:rsidRDefault="00E440B9">
            <w:pPr>
              <w:rPr>
                <w:rFonts w:ascii="MS PGothic" w:eastAsia="MS PGothic" w:hAnsi="MS PGothic"/>
                <w:sz w:val="28"/>
                <w:szCs w:val="28"/>
                <w:lang w:eastAsia="ja-JP"/>
              </w:rPr>
            </w:pPr>
            <w:r>
              <w:rPr>
                <w:rFonts w:ascii="MS PGothic" w:eastAsia="MS PGothic" w:hAnsi="MS PGothic" w:hint="eastAsia"/>
                <w:sz w:val="28"/>
                <w:szCs w:val="28"/>
                <w:lang w:eastAsia="ja-JP"/>
              </w:rPr>
              <w:t>・会員団体の経済水準、人口等を考慮し、差等制導入</w:t>
            </w:r>
          </w:p>
          <w:p w:rsidR="00E440B9" w:rsidRDefault="00E440B9">
            <w:pPr>
              <w:rPr>
                <w:rFonts w:ascii="MS PGothic" w:eastAsia="MS PGothic" w:hAnsi="MS PGothic"/>
                <w:sz w:val="28"/>
                <w:szCs w:val="28"/>
                <w:lang w:eastAsia="ja-JP"/>
              </w:rPr>
            </w:pPr>
            <w:r>
              <w:rPr>
                <w:rFonts w:ascii="MS PGothic" w:eastAsia="MS PGothic" w:hAnsi="MS PGothic" w:hint="eastAsia"/>
                <w:sz w:val="28"/>
                <w:szCs w:val="28"/>
                <w:lang w:eastAsia="ja-JP"/>
              </w:rPr>
              <w:t>・会費は、イベント的な行事に使用することは避け、実質的な事業に使用する。</w:t>
            </w:r>
          </w:p>
          <w:p w:rsidR="00E440B9" w:rsidRPr="00E440B9" w:rsidRDefault="00E440B9">
            <w:pPr>
              <w:rPr>
                <w:rFonts w:ascii="MS PGothic" w:eastAsia="MS PGothic" w:hAnsi="MS PGothic"/>
                <w:sz w:val="28"/>
                <w:szCs w:val="28"/>
                <w:lang w:eastAsia="ja-JP"/>
              </w:rPr>
            </w:pPr>
            <w:r>
              <w:rPr>
                <w:rFonts w:ascii="MS PGothic" w:eastAsia="MS PGothic" w:hAnsi="MS PGothic" w:hint="eastAsia"/>
                <w:sz w:val="28"/>
                <w:szCs w:val="28"/>
                <w:lang w:eastAsia="ja-JP"/>
              </w:rPr>
              <w:t>・会費を納入した団体に、優先参加できる権利を与える。</w:t>
            </w:r>
          </w:p>
        </w:tc>
      </w:tr>
      <w:tr w:rsidR="002A4F65" w:rsidRPr="00E440B9" w:rsidTr="002A4F65">
        <w:trPr>
          <w:trHeight w:val="187"/>
        </w:trPr>
        <w:tc>
          <w:tcPr>
            <w:tcW w:w="2366" w:type="dxa"/>
            <w:vAlign w:val="center"/>
          </w:tcPr>
          <w:p w:rsidR="002A4F65"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ロシア</w:t>
            </w:r>
          </w:p>
          <w:p w:rsidR="00171EA6"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イルクーツク州</w:t>
            </w:r>
          </w:p>
        </w:tc>
        <w:tc>
          <w:tcPr>
            <w:tcW w:w="6540" w:type="dxa"/>
            <w:vAlign w:val="center"/>
          </w:tcPr>
          <w:p w:rsidR="002A4F65" w:rsidRPr="00E440B9" w:rsidRDefault="00E440B9">
            <w:pPr>
              <w:rPr>
                <w:rFonts w:ascii="MS PGothic" w:eastAsia="MS PGothic" w:hAnsi="MS PGothic"/>
                <w:sz w:val="28"/>
                <w:szCs w:val="28"/>
                <w:lang w:eastAsia="ja-JP"/>
              </w:rPr>
            </w:pPr>
            <w:r>
              <w:rPr>
                <w:rFonts w:ascii="MS PGothic" w:eastAsia="MS PGothic" w:hAnsi="MS PGothic" w:hint="eastAsia"/>
                <w:sz w:val="28"/>
                <w:szCs w:val="28"/>
                <w:lang w:eastAsia="ja-JP"/>
              </w:rPr>
              <w:t>・会費は、同等な金額で行う。「定額制」の導入</w:t>
            </w:r>
          </w:p>
        </w:tc>
      </w:tr>
      <w:tr w:rsidR="002A4F65" w:rsidRPr="00E440B9" w:rsidTr="002A4F65">
        <w:trPr>
          <w:trHeight w:val="150"/>
        </w:trPr>
        <w:tc>
          <w:tcPr>
            <w:tcW w:w="2366" w:type="dxa"/>
            <w:vAlign w:val="center"/>
          </w:tcPr>
          <w:p w:rsidR="002A4F65"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ロシア</w:t>
            </w:r>
          </w:p>
          <w:p w:rsidR="00171EA6" w:rsidRPr="00E440B9" w:rsidRDefault="00171EA6" w:rsidP="00C53870">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トゥヴァ共和国</w:t>
            </w:r>
          </w:p>
        </w:tc>
        <w:tc>
          <w:tcPr>
            <w:tcW w:w="6540" w:type="dxa"/>
            <w:vAlign w:val="center"/>
          </w:tcPr>
          <w:p w:rsidR="002A4F65" w:rsidRDefault="00E440B9">
            <w:pPr>
              <w:rPr>
                <w:rFonts w:ascii="MS PGothic" w:eastAsia="MS PGothic" w:hAnsi="MS PGothic"/>
                <w:sz w:val="28"/>
                <w:szCs w:val="28"/>
                <w:lang w:eastAsia="ja-JP"/>
              </w:rPr>
            </w:pPr>
            <w:r>
              <w:rPr>
                <w:rFonts w:ascii="MS PGothic" w:eastAsia="MS PGothic" w:hAnsi="MS PGothic" w:hint="eastAsia"/>
                <w:sz w:val="28"/>
                <w:szCs w:val="28"/>
                <w:lang w:eastAsia="ja-JP"/>
              </w:rPr>
              <w:t>・</w:t>
            </w:r>
            <w:r w:rsidR="00CD1DA6">
              <w:rPr>
                <w:rFonts w:ascii="MS PGothic" w:eastAsia="MS PGothic" w:hAnsi="MS PGothic" w:hint="eastAsia"/>
                <w:sz w:val="28"/>
                <w:szCs w:val="28"/>
                <w:lang w:eastAsia="ja-JP"/>
              </w:rPr>
              <w:t>会費の金額は、地域の経済状況を考慮し変更も可能</w:t>
            </w:r>
          </w:p>
          <w:p w:rsidR="00CD1DA6" w:rsidRDefault="00CD1DA6" w:rsidP="00CD1DA6">
            <w:pPr>
              <w:rPr>
                <w:rFonts w:ascii="MS PGothic" w:eastAsia="MS PGothic" w:hAnsi="MS PGothic"/>
                <w:sz w:val="28"/>
                <w:szCs w:val="28"/>
                <w:lang w:eastAsia="ja-JP"/>
              </w:rPr>
            </w:pPr>
            <w:r>
              <w:rPr>
                <w:rFonts w:ascii="MS PGothic" w:eastAsia="MS PGothic" w:hAnsi="MS PGothic" w:hint="eastAsia"/>
                <w:sz w:val="28"/>
                <w:szCs w:val="28"/>
                <w:lang w:eastAsia="ja-JP"/>
              </w:rPr>
              <w:lastRenderedPageBreak/>
              <w:t>・会費制は、地域別プロジェクトの発展や連合発展のためにも必要</w:t>
            </w:r>
          </w:p>
          <w:p w:rsidR="00CD1DA6" w:rsidRPr="00CD1DA6" w:rsidRDefault="00CD1DA6" w:rsidP="00CD1DA6">
            <w:pPr>
              <w:rPr>
                <w:rFonts w:ascii="MS PGothic" w:eastAsia="MS PGothic" w:hAnsi="MS PGothic"/>
                <w:sz w:val="28"/>
                <w:szCs w:val="28"/>
                <w:lang w:eastAsia="ja-JP"/>
              </w:rPr>
            </w:pPr>
            <w:r>
              <w:rPr>
                <w:rFonts w:ascii="MS PGothic" w:eastAsia="MS PGothic" w:hAnsi="MS PGothic" w:hint="eastAsia"/>
                <w:sz w:val="28"/>
                <w:szCs w:val="28"/>
                <w:lang w:eastAsia="ja-JP"/>
              </w:rPr>
              <w:t>・会費2,000USドルは、大きな金額ではないと判断</w:t>
            </w:r>
          </w:p>
        </w:tc>
      </w:tr>
      <w:tr w:rsidR="002A4F65" w:rsidRPr="00E440B9" w:rsidTr="002A4F65">
        <w:trPr>
          <w:trHeight w:val="200"/>
        </w:trPr>
        <w:tc>
          <w:tcPr>
            <w:tcW w:w="2366" w:type="dxa"/>
            <w:vAlign w:val="center"/>
          </w:tcPr>
          <w:p w:rsidR="002A4F65" w:rsidRPr="00E440B9" w:rsidRDefault="00E440B9" w:rsidP="00C53870">
            <w:pPr>
              <w:jc w:val="center"/>
              <w:rPr>
                <w:rFonts w:ascii="MS PGothic" w:eastAsia="MS PGothic" w:hAnsi="MS PGothic"/>
                <w:sz w:val="28"/>
                <w:szCs w:val="28"/>
                <w:lang w:eastAsia="ja-JP"/>
              </w:rPr>
            </w:pPr>
            <w:r>
              <w:rPr>
                <w:rFonts w:ascii="MS PGothic" w:eastAsia="MS PGothic" w:hAnsi="MS PGothic" w:hint="eastAsia"/>
                <w:sz w:val="28"/>
                <w:szCs w:val="28"/>
                <w:lang w:eastAsia="ja-JP"/>
              </w:rPr>
              <w:lastRenderedPageBreak/>
              <w:t>事務局</w:t>
            </w:r>
          </w:p>
        </w:tc>
        <w:tc>
          <w:tcPr>
            <w:tcW w:w="6540" w:type="dxa"/>
            <w:vAlign w:val="center"/>
          </w:tcPr>
          <w:p w:rsidR="006E43BC" w:rsidRDefault="006E43BC">
            <w:pPr>
              <w:rPr>
                <w:rFonts w:ascii="MS PGothic" w:eastAsia="MS PGothic" w:hAnsi="MS PGothic"/>
                <w:sz w:val="28"/>
                <w:szCs w:val="28"/>
                <w:lang w:eastAsia="ja-JP"/>
              </w:rPr>
            </w:pPr>
            <w:r>
              <w:rPr>
                <w:rFonts w:ascii="MS PGothic" w:eastAsia="MS PGothic" w:hAnsi="MS PGothic" w:hint="eastAsia"/>
                <w:sz w:val="28"/>
                <w:szCs w:val="28"/>
                <w:lang w:eastAsia="ja-JP"/>
              </w:rPr>
              <w:t>・会費運営規程に「会費」について明確に示す</w:t>
            </w:r>
          </w:p>
          <w:p w:rsidR="002A4F65" w:rsidRDefault="006E43BC">
            <w:pPr>
              <w:rPr>
                <w:rFonts w:ascii="MS PGothic" w:eastAsia="MS PGothic" w:hAnsi="MS PGothic"/>
                <w:sz w:val="28"/>
                <w:szCs w:val="28"/>
                <w:lang w:eastAsia="ja-JP"/>
              </w:rPr>
            </w:pPr>
            <w:r>
              <w:rPr>
                <w:rFonts w:ascii="MS PGothic" w:eastAsia="MS PGothic" w:hAnsi="MS PGothic" w:hint="eastAsia"/>
                <w:sz w:val="28"/>
                <w:szCs w:val="28"/>
                <w:lang w:eastAsia="ja-JP"/>
              </w:rPr>
              <w:t>（目的、手順等）</w:t>
            </w:r>
          </w:p>
          <w:p w:rsidR="006E43BC" w:rsidRDefault="006E43BC">
            <w:pPr>
              <w:rPr>
                <w:rFonts w:ascii="MS PGothic" w:eastAsia="MS PGothic" w:hAnsi="MS PGothic"/>
                <w:sz w:val="28"/>
                <w:szCs w:val="28"/>
                <w:lang w:eastAsia="ja-JP"/>
              </w:rPr>
            </w:pPr>
            <w:r>
              <w:rPr>
                <w:rFonts w:ascii="MS PGothic" w:eastAsia="MS PGothic" w:hAnsi="MS PGothic" w:hint="eastAsia"/>
                <w:sz w:val="28"/>
                <w:szCs w:val="28"/>
                <w:lang w:eastAsia="ja-JP"/>
              </w:rPr>
              <w:t>・過去、会費金額について十分な論議が行わており、2,000USドルすることになった。</w:t>
            </w:r>
          </w:p>
          <w:p w:rsidR="006E43BC" w:rsidRDefault="006E43BC">
            <w:pPr>
              <w:rPr>
                <w:rFonts w:ascii="MS PGothic" w:eastAsia="MS PGothic" w:hAnsi="MS PGothic"/>
                <w:sz w:val="28"/>
                <w:szCs w:val="28"/>
                <w:lang w:eastAsia="ja-JP"/>
              </w:rPr>
            </w:pPr>
            <w:r>
              <w:rPr>
                <w:rFonts w:ascii="MS PGothic" w:eastAsia="MS PGothic" w:hAnsi="MS PGothic" w:hint="eastAsia"/>
                <w:sz w:val="28"/>
                <w:szCs w:val="28"/>
                <w:lang w:eastAsia="ja-JP"/>
              </w:rPr>
              <w:t>・討議内容を基に、会費規程案を修正して行く。</w:t>
            </w:r>
          </w:p>
          <w:p w:rsidR="006E43BC" w:rsidRDefault="006E43BC">
            <w:pPr>
              <w:rPr>
                <w:rFonts w:ascii="MS PGothic" w:eastAsia="MS PGothic" w:hAnsi="MS PGothic"/>
                <w:sz w:val="28"/>
                <w:szCs w:val="28"/>
                <w:lang w:eastAsia="ja-JP"/>
              </w:rPr>
            </w:pPr>
            <w:r>
              <w:rPr>
                <w:rFonts w:ascii="MS PGothic" w:eastAsia="MS PGothic" w:hAnsi="MS PGothic" w:hint="eastAsia"/>
                <w:sz w:val="28"/>
                <w:szCs w:val="28"/>
                <w:lang w:eastAsia="ja-JP"/>
              </w:rPr>
              <w:t>会員自治体にその結果を送付し、意見を聞く。</w:t>
            </w:r>
          </w:p>
          <w:p w:rsidR="00CD1DA6" w:rsidRPr="00E440B9" w:rsidRDefault="006E43BC" w:rsidP="006E43BC">
            <w:pPr>
              <w:rPr>
                <w:rFonts w:ascii="MS PGothic" w:eastAsia="MS PGothic" w:hAnsi="MS PGothic"/>
                <w:sz w:val="28"/>
                <w:szCs w:val="28"/>
                <w:lang w:eastAsia="ja-JP"/>
              </w:rPr>
            </w:pPr>
            <w:r>
              <w:rPr>
                <w:rFonts w:ascii="MS PGothic" w:eastAsia="MS PGothic" w:hAnsi="MS PGothic" w:hint="eastAsia"/>
                <w:sz w:val="28"/>
                <w:szCs w:val="28"/>
                <w:lang w:eastAsia="ja-JP"/>
              </w:rPr>
              <w:t>その上で、9月のロシア・イルクーツク州総会に当件について上程する</w:t>
            </w:r>
            <w:r w:rsidR="008C1DB4">
              <w:rPr>
                <w:rFonts w:ascii="MS PGothic" w:eastAsia="MS PGothic" w:hAnsi="MS PGothic" w:hint="eastAsia"/>
                <w:sz w:val="28"/>
                <w:szCs w:val="28"/>
                <w:lang w:eastAsia="ja-JP"/>
              </w:rPr>
              <w:t>予定</w:t>
            </w:r>
          </w:p>
        </w:tc>
      </w:tr>
    </w:tbl>
    <w:p w:rsidR="00055000" w:rsidRPr="00E440B9" w:rsidRDefault="00055000">
      <w:pPr>
        <w:rPr>
          <w:rFonts w:ascii="MS PGothic" w:eastAsia="MS PGothic" w:hAnsi="MS PGothic"/>
          <w:sz w:val="28"/>
          <w:szCs w:val="28"/>
          <w:lang w:eastAsia="ja-JP"/>
        </w:rPr>
      </w:pPr>
    </w:p>
    <w:p w:rsidR="00C42836" w:rsidRPr="00E440B9" w:rsidRDefault="00C42836" w:rsidP="00C42836">
      <w:pPr>
        <w:rPr>
          <w:rFonts w:ascii="MS PGothic" w:eastAsia="MS PGothic" w:hAnsi="MS PGothic"/>
          <w:sz w:val="28"/>
          <w:szCs w:val="28"/>
          <w:lang w:eastAsia="ja-JP"/>
        </w:rPr>
      </w:pPr>
      <w:r>
        <w:rPr>
          <w:rFonts w:ascii="MS PGothic" w:eastAsia="MS PGothic" w:hAnsi="MS PGothic" w:hint="eastAsia"/>
          <w:sz w:val="28"/>
          <w:szCs w:val="28"/>
          <w:lang w:eastAsia="ja-JP"/>
        </w:rPr>
        <w:t>２．</w:t>
      </w:r>
      <w:r w:rsidR="00273455">
        <w:rPr>
          <w:rFonts w:ascii="MS PGothic" w:eastAsia="MS PGothic" w:hAnsi="MS PGothic" w:hint="eastAsia"/>
          <w:sz w:val="28"/>
          <w:szCs w:val="28"/>
          <w:lang w:eastAsia="ja-JP"/>
        </w:rPr>
        <w:t>憲章改定</w:t>
      </w:r>
    </w:p>
    <w:p w:rsidR="00E34CB9" w:rsidRPr="00E440B9" w:rsidRDefault="00E34CB9" w:rsidP="00E34CB9">
      <w:pPr>
        <w:rPr>
          <w:rFonts w:ascii="MS PGothic" w:eastAsia="MS PGothic" w:hAnsi="MS PGothic"/>
          <w:sz w:val="28"/>
          <w:szCs w:val="28"/>
          <w:lang w:eastAsia="ja-JP"/>
        </w:rPr>
      </w:pPr>
      <w:r w:rsidRPr="00E440B9">
        <w:rPr>
          <w:rFonts w:ascii="MS PGothic" w:eastAsia="MS PGothic" w:hAnsi="MS PGothic" w:hint="eastAsia"/>
          <w:sz w:val="28"/>
          <w:szCs w:val="28"/>
          <w:lang w:eastAsia="ja-JP"/>
        </w:rPr>
        <w:t>○NEAR事務局から</w:t>
      </w:r>
      <w:r>
        <w:rPr>
          <w:rFonts w:ascii="MS PGothic" w:eastAsia="MS PGothic" w:hAnsi="MS PGothic" w:hint="eastAsia"/>
          <w:sz w:val="28"/>
          <w:szCs w:val="28"/>
          <w:lang w:eastAsia="ja-JP"/>
        </w:rPr>
        <w:t>「憲章改定」を提案した</w:t>
      </w:r>
      <w:r w:rsidRPr="00E440B9">
        <w:rPr>
          <w:rFonts w:ascii="MS PGothic" w:eastAsia="MS PGothic" w:hAnsi="MS PGothic" w:hint="eastAsia"/>
          <w:sz w:val="28"/>
          <w:szCs w:val="28"/>
          <w:lang w:eastAsia="ja-JP"/>
        </w:rPr>
        <w:t>背景について説明</w:t>
      </w:r>
    </w:p>
    <w:p w:rsidR="00C42836" w:rsidRPr="00E440B9" w:rsidRDefault="00C42836" w:rsidP="00C42836">
      <w:pPr>
        <w:rPr>
          <w:rFonts w:ascii="MS PGothic" w:eastAsia="MS PGothic" w:hAnsi="MS PGothic"/>
          <w:sz w:val="28"/>
          <w:szCs w:val="28"/>
          <w:lang w:eastAsia="ja-JP"/>
        </w:rPr>
      </w:pPr>
      <w:r w:rsidRPr="00E440B9">
        <w:rPr>
          <w:rFonts w:ascii="MS PGothic" w:eastAsia="MS PGothic" w:hAnsi="MS PGothic" w:hint="eastAsia"/>
          <w:sz w:val="28"/>
          <w:szCs w:val="28"/>
          <w:lang w:eastAsia="ja-JP"/>
        </w:rPr>
        <w:t>○会員自治体の発表及び質疑</w:t>
      </w:r>
    </w:p>
    <w:tbl>
      <w:tblPr>
        <w:tblStyle w:val="a6"/>
        <w:tblW w:w="0" w:type="auto"/>
        <w:tblInd w:w="416" w:type="dxa"/>
        <w:tblLook w:val="04A0"/>
      </w:tblPr>
      <w:tblGrid>
        <w:gridCol w:w="2366"/>
        <w:gridCol w:w="6540"/>
      </w:tblGrid>
      <w:tr w:rsidR="00C42836" w:rsidRPr="00E440B9" w:rsidTr="00295A8B">
        <w:tc>
          <w:tcPr>
            <w:tcW w:w="2366" w:type="dxa"/>
            <w:shd w:val="clear" w:color="auto" w:fill="DAEEF3" w:themeFill="accent5" w:themeFillTint="33"/>
            <w:vAlign w:val="center"/>
          </w:tcPr>
          <w:p w:rsidR="00C42836" w:rsidRPr="00E440B9" w:rsidRDefault="00C42836" w:rsidP="00295A8B">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会員自治体</w:t>
            </w:r>
          </w:p>
        </w:tc>
        <w:tc>
          <w:tcPr>
            <w:tcW w:w="6540" w:type="dxa"/>
            <w:shd w:val="clear" w:color="auto" w:fill="DAEEF3" w:themeFill="accent5" w:themeFillTint="33"/>
            <w:vAlign w:val="center"/>
          </w:tcPr>
          <w:p w:rsidR="00C42836" w:rsidRPr="00E440B9" w:rsidRDefault="00C42836" w:rsidP="00295A8B">
            <w:pPr>
              <w:jc w:val="center"/>
              <w:rPr>
                <w:rFonts w:ascii="MS PGothic" w:eastAsia="MS PGothic" w:hAnsi="MS PGothic"/>
                <w:b/>
                <w:sz w:val="28"/>
                <w:szCs w:val="28"/>
                <w:lang w:eastAsia="ja-JP"/>
              </w:rPr>
            </w:pPr>
            <w:r w:rsidRPr="00E440B9">
              <w:rPr>
                <w:rFonts w:ascii="MS PGothic" w:eastAsia="MS PGothic" w:hAnsi="MS PGothic" w:hint="eastAsia"/>
                <w:b/>
                <w:sz w:val="28"/>
                <w:szCs w:val="28"/>
                <w:lang w:eastAsia="ja-JP"/>
              </w:rPr>
              <w:t>主要内容</w:t>
            </w:r>
          </w:p>
        </w:tc>
      </w:tr>
      <w:tr w:rsidR="00C42836" w:rsidRPr="00E440B9" w:rsidTr="00295A8B">
        <w:tc>
          <w:tcPr>
            <w:tcW w:w="2366" w:type="dxa"/>
            <w:vAlign w:val="center"/>
          </w:tcPr>
          <w:p w:rsidR="00163D41" w:rsidRDefault="00E34CB9"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中国</w:t>
            </w:r>
          </w:p>
          <w:p w:rsidR="00C42836" w:rsidRPr="00E440B9" w:rsidRDefault="00E34CB9"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湖南省</w:t>
            </w:r>
          </w:p>
        </w:tc>
        <w:tc>
          <w:tcPr>
            <w:tcW w:w="6540" w:type="dxa"/>
            <w:vAlign w:val="center"/>
          </w:tcPr>
          <w:p w:rsidR="00C42836" w:rsidRDefault="00E34CB9" w:rsidP="00295A8B">
            <w:pPr>
              <w:rPr>
                <w:rFonts w:ascii="MS PGothic" w:eastAsia="MS PGothic" w:hAnsi="MS PGothic"/>
                <w:sz w:val="28"/>
                <w:szCs w:val="28"/>
                <w:lang w:eastAsia="ja-JP"/>
              </w:rPr>
            </w:pPr>
            <w:r>
              <w:rPr>
                <w:rFonts w:ascii="MS PGothic" w:eastAsia="MS PGothic" w:hAnsi="MS PGothic" w:hint="eastAsia"/>
                <w:sz w:val="28"/>
                <w:szCs w:val="28"/>
                <w:lang w:eastAsia="ja-JP"/>
              </w:rPr>
              <w:t>・準会員を導入することよりは、既存の会員自治体との関係を強固化させる</w:t>
            </w:r>
          </w:p>
          <w:p w:rsidR="00E34CB9" w:rsidRDefault="00E34CB9" w:rsidP="00295A8B">
            <w:pPr>
              <w:rPr>
                <w:rFonts w:ascii="MS PGothic" w:eastAsia="MS PGothic" w:hAnsi="MS PGothic"/>
                <w:sz w:val="28"/>
                <w:szCs w:val="28"/>
                <w:lang w:eastAsia="ja-JP"/>
              </w:rPr>
            </w:pPr>
            <w:r>
              <w:rPr>
                <w:rFonts w:ascii="MS PGothic" w:eastAsia="MS PGothic" w:hAnsi="MS PGothic" w:hint="eastAsia"/>
                <w:sz w:val="28"/>
                <w:szCs w:val="28"/>
                <w:lang w:eastAsia="ja-JP"/>
              </w:rPr>
              <w:t>・１４分科委員会を活性化させることが必要</w:t>
            </w:r>
          </w:p>
          <w:p w:rsidR="00E34CB9" w:rsidRDefault="00E34CB9" w:rsidP="00E34CB9">
            <w:pPr>
              <w:rPr>
                <w:rFonts w:ascii="MS PGothic" w:eastAsia="MS PGothic" w:hAnsi="MS PGothic"/>
                <w:sz w:val="28"/>
                <w:szCs w:val="28"/>
                <w:lang w:eastAsia="ja-JP"/>
              </w:rPr>
            </w:pPr>
            <w:r>
              <w:rPr>
                <w:rFonts w:ascii="MS PGothic" w:eastAsia="MS PGothic" w:hAnsi="MS PGothic" w:hint="eastAsia"/>
                <w:sz w:val="28"/>
                <w:szCs w:val="28"/>
                <w:lang w:eastAsia="ja-JP"/>
              </w:rPr>
              <w:t>・</w:t>
            </w:r>
            <w:r w:rsidRPr="00E34CB9">
              <w:rPr>
                <w:rFonts w:ascii="MS PGothic" w:eastAsia="MS PGothic" w:hAnsi="MS PGothic" w:hint="eastAsia"/>
                <w:sz w:val="28"/>
                <w:szCs w:val="28"/>
                <w:lang w:eastAsia="ja-JP"/>
              </w:rPr>
              <w:t>議決定足数の緩和</w:t>
            </w:r>
            <w:r>
              <w:rPr>
                <w:rFonts w:ascii="MS PGothic" w:eastAsia="MS PGothic" w:hAnsi="MS PGothic" w:hint="eastAsia"/>
                <w:sz w:val="28"/>
                <w:szCs w:val="28"/>
                <w:lang w:eastAsia="ja-JP"/>
              </w:rPr>
              <w:t>は、</w:t>
            </w:r>
            <w:r w:rsidRPr="00E34CB9">
              <w:rPr>
                <w:rFonts w:ascii="MS PGothic" w:eastAsia="MS PGothic" w:hAnsi="MS PGothic" w:hint="eastAsia"/>
                <w:sz w:val="28"/>
                <w:szCs w:val="28"/>
                <w:lang w:eastAsia="ja-JP"/>
              </w:rPr>
              <w:t>連合運営</w:t>
            </w:r>
            <w:r>
              <w:rPr>
                <w:rFonts w:ascii="MS PGothic" w:eastAsia="MS PGothic" w:hAnsi="MS PGothic" w:hint="eastAsia"/>
                <w:sz w:val="28"/>
                <w:szCs w:val="28"/>
                <w:lang w:eastAsia="ja-JP"/>
              </w:rPr>
              <w:t>の効率性を向上</w:t>
            </w:r>
          </w:p>
          <w:p w:rsidR="00E34CB9" w:rsidRPr="00E34CB9" w:rsidRDefault="00E34CB9" w:rsidP="00E34CB9">
            <w:pPr>
              <w:rPr>
                <w:rFonts w:ascii="MS PGothic" w:eastAsia="MS PGothic" w:hAnsi="MS PGothic"/>
                <w:sz w:val="28"/>
                <w:szCs w:val="28"/>
                <w:lang w:eastAsia="ja-JP"/>
              </w:rPr>
            </w:pPr>
            <w:r>
              <w:rPr>
                <w:rFonts w:ascii="MS PGothic" w:eastAsia="MS PGothic" w:hAnsi="MS PGothic" w:hint="eastAsia"/>
                <w:sz w:val="28"/>
                <w:szCs w:val="28"/>
                <w:lang w:eastAsia="ja-JP"/>
              </w:rPr>
              <w:t>・総会の出席対象者を、会員自治体の事情を考慮し、副省長（副知事）級以上の代表幹部にする</w:t>
            </w:r>
          </w:p>
        </w:tc>
      </w:tr>
      <w:tr w:rsidR="00C42836" w:rsidRPr="00E440B9" w:rsidTr="00295A8B">
        <w:tc>
          <w:tcPr>
            <w:tcW w:w="2366" w:type="dxa"/>
            <w:vAlign w:val="center"/>
          </w:tcPr>
          <w:p w:rsidR="00163D41" w:rsidRDefault="00E34CB9"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日本</w:t>
            </w:r>
          </w:p>
          <w:p w:rsidR="00C42836" w:rsidRPr="00E440B9" w:rsidRDefault="00E34CB9"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兵庫県</w:t>
            </w:r>
          </w:p>
        </w:tc>
        <w:tc>
          <w:tcPr>
            <w:tcW w:w="6540" w:type="dxa"/>
            <w:vAlign w:val="center"/>
          </w:tcPr>
          <w:p w:rsidR="00C42836" w:rsidRDefault="00E34CB9" w:rsidP="00295A8B">
            <w:pPr>
              <w:rPr>
                <w:rFonts w:ascii="MS PGothic" w:eastAsia="MS PGothic" w:hAnsi="MS PGothic"/>
                <w:sz w:val="28"/>
                <w:szCs w:val="28"/>
                <w:lang w:eastAsia="ja-JP"/>
              </w:rPr>
            </w:pPr>
            <w:r>
              <w:rPr>
                <w:rFonts w:ascii="MS PGothic" w:eastAsia="MS PGothic" w:hAnsi="MS PGothic" w:hint="eastAsia"/>
                <w:sz w:val="28"/>
                <w:szCs w:val="28"/>
                <w:lang w:eastAsia="ja-JP"/>
              </w:rPr>
              <w:t>・予算・決算及び事業計画の承認と監査を適正に行う</w:t>
            </w:r>
          </w:p>
          <w:p w:rsidR="00E34CB9" w:rsidRDefault="00E34CB9" w:rsidP="003157BF">
            <w:pPr>
              <w:rPr>
                <w:rFonts w:ascii="MS PGothic" w:eastAsia="MS PGothic" w:hAnsi="MS PGothic"/>
                <w:sz w:val="28"/>
                <w:szCs w:val="28"/>
                <w:lang w:eastAsia="ja-JP"/>
              </w:rPr>
            </w:pPr>
            <w:r>
              <w:rPr>
                <w:rFonts w:ascii="MS PGothic" w:eastAsia="MS PGothic" w:hAnsi="MS PGothic" w:hint="eastAsia"/>
                <w:sz w:val="28"/>
                <w:szCs w:val="28"/>
                <w:lang w:eastAsia="ja-JP"/>
              </w:rPr>
              <w:t>・準会員の導入は、</w:t>
            </w:r>
            <w:r w:rsidR="003157BF">
              <w:rPr>
                <w:rFonts w:ascii="MS PGothic" w:eastAsia="MS PGothic" w:hAnsi="MS PGothic" w:hint="eastAsia"/>
                <w:sz w:val="28"/>
                <w:szCs w:val="28"/>
                <w:lang w:eastAsia="ja-JP"/>
              </w:rPr>
              <w:t>本来の</w:t>
            </w:r>
            <w:r>
              <w:rPr>
                <w:rFonts w:ascii="MS PGothic" w:eastAsia="MS PGothic" w:hAnsi="MS PGothic" w:hint="eastAsia"/>
                <w:sz w:val="28"/>
                <w:szCs w:val="28"/>
                <w:lang w:eastAsia="ja-JP"/>
              </w:rPr>
              <w:t>NEAR</w:t>
            </w:r>
            <w:r w:rsidR="003157BF">
              <w:rPr>
                <w:rFonts w:ascii="MS PGothic" w:eastAsia="MS PGothic" w:hAnsi="MS PGothic" w:hint="eastAsia"/>
                <w:sz w:val="28"/>
                <w:szCs w:val="28"/>
                <w:lang w:eastAsia="ja-JP"/>
              </w:rPr>
              <w:t>の趣旨から</w:t>
            </w:r>
            <w:r w:rsidR="003157BF" w:rsidRPr="003157BF">
              <w:rPr>
                <w:rFonts w:ascii="MS PGothic" w:eastAsia="MS PGothic" w:hAnsi="MS PGothic" w:hint="eastAsia"/>
                <w:sz w:val="28"/>
                <w:szCs w:val="28"/>
                <w:lang w:eastAsia="ja-JP"/>
              </w:rPr>
              <w:t>逸脱す</w:t>
            </w:r>
            <w:r w:rsidR="003157BF">
              <w:rPr>
                <w:rFonts w:ascii="MS PGothic" w:eastAsia="MS PGothic" w:hAnsi="MS PGothic" w:hint="eastAsia"/>
                <w:sz w:val="28"/>
                <w:szCs w:val="28"/>
                <w:lang w:eastAsia="ja-JP"/>
              </w:rPr>
              <w:t>る</w:t>
            </w:r>
          </w:p>
          <w:p w:rsidR="003157BF" w:rsidRDefault="003157BF" w:rsidP="003157BF">
            <w:pPr>
              <w:rPr>
                <w:rFonts w:ascii="MS PGothic" w:eastAsia="MS PGothic" w:hAnsi="MS PGothic"/>
                <w:sz w:val="28"/>
                <w:szCs w:val="28"/>
                <w:lang w:eastAsia="ja-JP"/>
              </w:rPr>
            </w:pPr>
            <w:r>
              <w:rPr>
                <w:rFonts w:ascii="MS PGothic" w:eastAsia="MS PGothic" w:hAnsi="MS PGothic" w:hint="eastAsia"/>
                <w:sz w:val="28"/>
                <w:szCs w:val="28"/>
                <w:lang w:eastAsia="ja-JP"/>
              </w:rPr>
              <w:t>・準会員、オブザーバー、会費を納入しない団体の権利や用語整理が必要</w:t>
            </w:r>
          </w:p>
          <w:p w:rsidR="003157BF" w:rsidRDefault="003157BF" w:rsidP="003157BF">
            <w:pPr>
              <w:rPr>
                <w:rFonts w:ascii="MS PGothic" w:eastAsia="MS PGothic" w:hAnsi="MS PGothic"/>
                <w:sz w:val="28"/>
                <w:szCs w:val="28"/>
                <w:lang w:eastAsia="ja-JP"/>
              </w:rPr>
            </w:pPr>
            <w:r>
              <w:rPr>
                <w:rFonts w:ascii="MS PGothic" w:eastAsia="MS PGothic" w:hAnsi="MS PGothic" w:hint="eastAsia"/>
                <w:sz w:val="28"/>
                <w:szCs w:val="28"/>
                <w:lang w:eastAsia="ja-JP"/>
              </w:rPr>
              <w:t>・総会の機能に応じて、事務局の予算を公開すべき</w:t>
            </w:r>
          </w:p>
          <w:p w:rsidR="003157BF" w:rsidRPr="003157BF" w:rsidRDefault="003157BF" w:rsidP="003157BF">
            <w:pPr>
              <w:rPr>
                <w:rFonts w:ascii="MS PGothic" w:eastAsia="MS PGothic" w:hAnsi="MS PGothic"/>
                <w:sz w:val="28"/>
                <w:szCs w:val="28"/>
                <w:lang w:eastAsia="ja-JP"/>
              </w:rPr>
            </w:pPr>
            <w:r>
              <w:rPr>
                <w:rFonts w:ascii="MS PGothic" w:eastAsia="MS PGothic" w:hAnsi="MS PGothic" w:hint="eastAsia"/>
                <w:sz w:val="28"/>
                <w:szCs w:val="28"/>
                <w:lang w:eastAsia="ja-JP"/>
              </w:rPr>
              <w:t>・会費も事務局の運営費に含んで公開すべき</w:t>
            </w:r>
          </w:p>
        </w:tc>
      </w:tr>
      <w:tr w:rsidR="00C42836" w:rsidRPr="00E440B9" w:rsidTr="00295A8B">
        <w:tc>
          <w:tcPr>
            <w:tcW w:w="2366" w:type="dxa"/>
            <w:vAlign w:val="center"/>
          </w:tcPr>
          <w:p w:rsidR="00163D41" w:rsidRDefault="00163D41"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日本</w:t>
            </w:r>
          </w:p>
          <w:p w:rsidR="00C42836" w:rsidRPr="00E440B9" w:rsidRDefault="00163D41" w:rsidP="00163D41">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島根県</w:t>
            </w:r>
          </w:p>
        </w:tc>
        <w:tc>
          <w:tcPr>
            <w:tcW w:w="6540" w:type="dxa"/>
            <w:vAlign w:val="center"/>
          </w:tcPr>
          <w:p w:rsidR="00C42836" w:rsidRPr="003157BF" w:rsidRDefault="00A737BC" w:rsidP="00295A8B">
            <w:pPr>
              <w:rPr>
                <w:rFonts w:ascii="MS PGothic" w:eastAsia="MS PGothic" w:hAnsi="MS PGothic"/>
                <w:sz w:val="28"/>
                <w:szCs w:val="28"/>
                <w:lang w:eastAsia="ja-JP"/>
              </w:rPr>
            </w:pPr>
            <w:r>
              <w:rPr>
                <w:rFonts w:ascii="MS PGothic" w:eastAsia="MS PGothic" w:hAnsi="MS PGothic" w:hint="eastAsia"/>
                <w:sz w:val="28"/>
                <w:szCs w:val="28"/>
                <w:lang w:eastAsia="ja-JP"/>
              </w:rPr>
              <w:t>・事務局で事業を運行する時に、総会や会員自治体が集まる場で、どういう事業が必要かについて総合的に検討する必要がある。</w:t>
            </w:r>
          </w:p>
        </w:tc>
      </w:tr>
      <w:tr w:rsidR="00C42836" w:rsidRPr="00E440B9" w:rsidTr="00295A8B">
        <w:trPr>
          <w:trHeight w:val="363"/>
        </w:trPr>
        <w:tc>
          <w:tcPr>
            <w:tcW w:w="2366" w:type="dxa"/>
            <w:vAlign w:val="center"/>
          </w:tcPr>
          <w:p w:rsidR="00163D41" w:rsidRDefault="00163D41" w:rsidP="00163D41">
            <w:pPr>
              <w:jc w:val="center"/>
              <w:rPr>
                <w:rFonts w:ascii="MS PGothic" w:eastAsia="MS PGothic" w:hAnsi="MS PGothic"/>
                <w:sz w:val="28"/>
                <w:szCs w:val="28"/>
                <w:lang w:eastAsia="ja-JP"/>
              </w:rPr>
            </w:pPr>
            <w:r>
              <w:rPr>
                <w:rFonts w:ascii="MS PGothic" w:eastAsia="MS PGothic" w:hAnsi="MS PGothic" w:hint="eastAsia"/>
                <w:sz w:val="28"/>
                <w:szCs w:val="28"/>
                <w:lang w:eastAsia="ja-JP"/>
              </w:rPr>
              <w:t>韓国</w:t>
            </w:r>
          </w:p>
          <w:p w:rsidR="00C42836" w:rsidRPr="00E440B9" w:rsidRDefault="00163D41" w:rsidP="00163D41">
            <w:pPr>
              <w:jc w:val="center"/>
              <w:rPr>
                <w:rFonts w:ascii="MS PGothic" w:eastAsia="MS PGothic" w:hAnsi="MS PGothic"/>
                <w:sz w:val="28"/>
                <w:szCs w:val="28"/>
                <w:lang w:eastAsia="ja-JP"/>
              </w:rPr>
            </w:pPr>
            <w:r>
              <w:rPr>
                <w:rFonts w:ascii="MS PGothic" w:eastAsia="MS PGothic" w:hAnsi="MS PGothic" w:hint="eastAsia"/>
                <w:sz w:val="28"/>
                <w:szCs w:val="28"/>
                <w:lang w:eastAsia="ja-JP"/>
              </w:rPr>
              <w:t>慶尚北道</w:t>
            </w:r>
          </w:p>
        </w:tc>
        <w:tc>
          <w:tcPr>
            <w:tcW w:w="6540" w:type="dxa"/>
            <w:vAlign w:val="center"/>
          </w:tcPr>
          <w:p w:rsidR="00C42836" w:rsidRDefault="00A737BC" w:rsidP="00295A8B">
            <w:pPr>
              <w:rPr>
                <w:rFonts w:ascii="MS PGothic" w:eastAsia="MS PGothic" w:hAnsi="MS PGothic"/>
                <w:sz w:val="28"/>
                <w:szCs w:val="28"/>
                <w:lang w:eastAsia="ja-JP"/>
              </w:rPr>
            </w:pPr>
            <w:r>
              <w:rPr>
                <w:rFonts w:ascii="MS PGothic" w:eastAsia="MS PGothic" w:hAnsi="MS PGothic" w:hint="eastAsia"/>
                <w:sz w:val="28"/>
                <w:szCs w:val="28"/>
                <w:lang w:eastAsia="ja-JP"/>
              </w:rPr>
              <w:t>・オブザーバーと準会員の概念を整理する必要がある</w:t>
            </w:r>
          </w:p>
          <w:p w:rsidR="00A737BC" w:rsidRDefault="00A737BC" w:rsidP="00A737BC">
            <w:pPr>
              <w:rPr>
                <w:rFonts w:ascii="MS PGothic" w:eastAsia="MS PGothic" w:hAnsi="MS PGothic"/>
                <w:sz w:val="28"/>
                <w:szCs w:val="28"/>
                <w:lang w:eastAsia="ja-JP"/>
              </w:rPr>
            </w:pPr>
            <w:r>
              <w:rPr>
                <w:rFonts w:ascii="MS PGothic" w:eastAsia="MS PGothic" w:hAnsi="MS PGothic" w:hint="eastAsia"/>
                <w:sz w:val="28"/>
                <w:szCs w:val="28"/>
                <w:lang w:eastAsia="ja-JP"/>
              </w:rPr>
              <w:t>・憲章第１５条（財政）で会費負担の主体を明確に定める必要がある。</w:t>
            </w:r>
          </w:p>
          <w:p w:rsidR="00A737BC" w:rsidRPr="00A737BC" w:rsidRDefault="00A737BC" w:rsidP="00A737BC">
            <w:pPr>
              <w:rPr>
                <w:rFonts w:ascii="MS PGothic" w:eastAsia="MS PGothic" w:hAnsi="MS PGothic"/>
                <w:sz w:val="28"/>
                <w:szCs w:val="28"/>
                <w:lang w:eastAsia="ja-JP"/>
              </w:rPr>
            </w:pPr>
            <w:r>
              <w:rPr>
                <w:rFonts w:ascii="MS PGothic" w:eastAsia="MS PGothic" w:hAnsi="MS PGothic" w:hint="eastAsia"/>
                <w:sz w:val="28"/>
                <w:szCs w:val="28"/>
                <w:lang w:eastAsia="ja-JP"/>
              </w:rPr>
              <w:t>・「会員自治体」という用語を「会員団体」へと修正</w:t>
            </w:r>
          </w:p>
        </w:tc>
      </w:tr>
      <w:tr w:rsidR="00C42836" w:rsidRPr="00E440B9" w:rsidTr="00295A8B">
        <w:trPr>
          <w:trHeight w:val="212"/>
        </w:trPr>
        <w:tc>
          <w:tcPr>
            <w:tcW w:w="2366" w:type="dxa"/>
            <w:vAlign w:val="center"/>
          </w:tcPr>
          <w:p w:rsidR="00C42836" w:rsidRPr="00E440B9" w:rsidRDefault="00C42836" w:rsidP="00295A8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モンゴル</w:t>
            </w:r>
          </w:p>
          <w:p w:rsidR="00C42836" w:rsidRPr="00E440B9" w:rsidRDefault="00C42836" w:rsidP="00295A8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ゴビスンベル県</w:t>
            </w:r>
          </w:p>
        </w:tc>
        <w:tc>
          <w:tcPr>
            <w:tcW w:w="6540" w:type="dxa"/>
            <w:vAlign w:val="center"/>
          </w:tcPr>
          <w:p w:rsidR="00C42836" w:rsidRDefault="00E86644" w:rsidP="00295A8B">
            <w:pPr>
              <w:rPr>
                <w:rFonts w:ascii="MS PGothic" w:eastAsia="MS PGothic" w:hAnsi="MS PGothic"/>
                <w:sz w:val="28"/>
                <w:szCs w:val="28"/>
                <w:lang w:eastAsia="ja-JP"/>
              </w:rPr>
            </w:pPr>
            <w:r>
              <w:rPr>
                <w:rFonts w:ascii="MS PGothic" w:eastAsia="MS PGothic" w:hAnsi="MS PGothic" w:hint="eastAsia"/>
                <w:sz w:val="28"/>
                <w:szCs w:val="28"/>
                <w:lang w:eastAsia="ja-JP"/>
              </w:rPr>
              <w:t>・会費制に関する審議委員会の構成を局長と国際交流担当者ですることを提案</w:t>
            </w:r>
          </w:p>
          <w:p w:rsidR="00E86644" w:rsidRPr="00E86644" w:rsidRDefault="00E86644" w:rsidP="00295A8B">
            <w:pPr>
              <w:rPr>
                <w:rFonts w:ascii="MS PGothic" w:eastAsia="MS PGothic" w:hAnsi="MS PGothic"/>
                <w:sz w:val="28"/>
                <w:szCs w:val="28"/>
                <w:lang w:eastAsia="ja-JP"/>
              </w:rPr>
            </w:pPr>
            <w:r>
              <w:rPr>
                <w:rFonts w:ascii="MS PGothic" w:eastAsia="MS PGothic" w:hAnsi="MS PGothic" w:hint="eastAsia"/>
                <w:sz w:val="28"/>
                <w:szCs w:val="28"/>
                <w:lang w:eastAsia="ja-JP"/>
              </w:rPr>
              <w:t>・</w:t>
            </w:r>
            <w:r w:rsidR="002B231C">
              <w:rPr>
                <w:rFonts w:ascii="MS PGothic" w:eastAsia="MS PGothic" w:hAnsi="MS PGothic" w:hint="eastAsia"/>
                <w:sz w:val="28"/>
                <w:szCs w:val="28"/>
                <w:lang w:eastAsia="ja-JP"/>
              </w:rPr>
              <w:t>オブザーバー団体は、会費を納入で議決権無しで会</w:t>
            </w:r>
            <w:r w:rsidR="002B231C">
              <w:rPr>
                <w:rFonts w:ascii="MS PGothic" w:eastAsia="MS PGothic" w:hAnsi="MS PGothic" w:hint="eastAsia"/>
                <w:sz w:val="28"/>
                <w:szCs w:val="28"/>
                <w:lang w:eastAsia="ja-JP"/>
              </w:rPr>
              <w:lastRenderedPageBreak/>
              <w:t>議や事業に参加するものか？</w:t>
            </w:r>
          </w:p>
        </w:tc>
      </w:tr>
      <w:tr w:rsidR="00C42836" w:rsidRPr="00E440B9" w:rsidTr="00295A8B">
        <w:trPr>
          <w:trHeight w:val="200"/>
        </w:trPr>
        <w:tc>
          <w:tcPr>
            <w:tcW w:w="2366" w:type="dxa"/>
            <w:vAlign w:val="center"/>
          </w:tcPr>
          <w:p w:rsidR="00C42836" w:rsidRPr="00E440B9" w:rsidRDefault="00C42836" w:rsidP="00295A8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lastRenderedPageBreak/>
              <w:t>モンゴル</w:t>
            </w:r>
          </w:p>
          <w:p w:rsidR="00C42836" w:rsidRPr="00E440B9" w:rsidRDefault="00C42836" w:rsidP="00295A8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ヘンティ県</w:t>
            </w:r>
          </w:p>
        </w:tc>
        <w:tc>
          <w:tcPr>
            <w:tcW w:w="6540" w:type="dxa"/>
            <w:vAlign w:val="center"/>
          </w:tcPr>
          <w:p w:rsidR="00C42836" w:rsidRDefault="002B231C" w:rsidP="00295A8B">
            <w:pPr>
              <w:rPr>
                <w:rFonts w:ascii="MS PGothic" w:eastAsia="MS PGothic" w:hAnsi="MS PGothic"/>
                <w:sz w:val="28"/>
                <w:szCs w:val="28"/>
                <w:lang w:eastAsia="ja-JP"/>
              </w:rPr>
            </w:pPr>
            <w:r>
              <w:rPr>
                <w:rFonts w:ascii="MS PGothic" w:eastAsia="MS PGothic" w:hAnsi="MS PGothic" w:hint="eastAsia"/>
                <w:sz w:val="28"/>
                <w:szCs w:val="28"/>
                <w:lang w:eastAsia="ja-JP"/>
              </w:rPr>
              <w:t>・モンゴルの基礎自治体が単独で加入</w:t>
            </w:r>
            <w:r w:rsidR="00AF79F9">
              <w:rPr>
                <w:rFonts w:ascii="MS PGothic" w:eastAsia="MS PGothic" w:hAnsi="MS PGothic" w:hint="eastAsia"/>
                <w:sz w:val="28"/>
                <w:szCs w:val="28"/>
                <w:lang w:eastAsia="ja-JP"/>
              </w:rPr>
              <w:t>することは難しい。</w:t>
            </w:r>
          </w:p>
          <w:p w:rsidR="002B231C" w:rsidRDefault="002B231C" w:rsidP="00295A8B">
            <w:pPr>
              <w:rPr>
                <w:rFonts w:ascii="MS PGothic" w:eastAsia="MS PGothic" w:hAnsi="MS PGothic"/>
                <w:sz w:val="28"/>
                <w:szCs w:val="28"/>
                <w:lang w:eastAsia="ja-JP"/>
              </w:rPr>
            </w:pPr>
            <w:r>
              <w:rPr>
                <w:rFonts w:ascii="MS PGothic" w:eastAsia="MS PGothic" w:hAnsi="MS PGothic" w:hint="eastAsia"/>
                <w:sz w:val="28"/>
                <w:szCs w:val="28"/>
                <w:lang w:eastAsia="ja-JP"/>
              </w:rPr>
              <w:t>・会費制</w:t>
            </w:r>
            <w:r w:rsidR="00AF79F9">
              <w:rPr>
                <w:rFonts w:ascii="MS PGothic" w:eastAsia="MS PGothic" w:hAnsi="MS PGothic" w:hint="eastAsia"/>
                <w:sz w:val="28"/>
                <w:szCs w:val="28"/>
                <w:lang w:eastAsia="ja-JP"/>
              </w:rPr>
              <w:t>等の連合の内部的な問題</w:t>
            </w:r>
            <w:r w:rsidR="008E1B19">
              <w:rPr>
                <w:rFonts w:ascii="MS PGothic" w:eastAsia="MS PGothic" w:hAnsi="MS PGothic" w:hint="eastAsia"/>
                <w:sz w:val="28"/>
                <w:szCs w:val="28"/>
                <w:lang w:eastAsia="ja-JP"/>
              </w:rPr>
              <w:t>から先に解決し、北東アジア地域内の交流協力</w:t>
            </w:r>
            <w:r w:rsidR="008E1278">
              <w:rPr>
                <w:rFonts w:ascii="MS PGothic" w:eastAsia="MS PGothic" w:hAnsi="MS PGothic" w:hint="eastAsia"/>
                <w:sz w:val="28"/>
                <w:szCs w:val="28"/>
                <w:lang w:eastAsia="ja-JP"/>
              </w:rPr>
              <w:t>を強化させる</w:t>
            </w:r>
          </w:p>
          <w:p w:rsidR="002B231C" w:rsidRDefault="008E1278" w:rsidP="00295A8B">
            <w:pPr>
              <w:rPr>
                <w:rFonts w:ascii="MS PGothic" w:eastAsia="MS PGothic" w:hAnsi="MS PGothic"/>
                <w:sz w:val="28"/>
                <w:szCs w:val="28"/>
                <w:lang w:eastAsia="ja-JP"/>
              </w:rPr>
            </w:pPr>
            <w:r>
              <w:rPr>
                <w:rFonts w:ascii="MS PGothic" w:eastAsia="MS PGothic" w:hAnsi="MS PGothic" w:hint="eastAsia"/>
                <w:sz w:val="28"/>
                <w:szCs w:val="28"/>
                <w:lang w:eastAsia="ja-JP"/>
              </w:rPr>
              <w:t>・総会の出席者は、会員団体長・副団体長で構成</w:t>
            </w:r>
          </w:p>
          <w:p w:rsidR="002B231C" w:rsidRPr="002B231C" w:rsidRDefault="008E1278" w:rsidP="00B36821">
            <w:pPr>
              <w:rPr>
                <w:rFonts w:ascii="MS PGothic" w:eastAsia="MS PGothic" w:hAnsi="MS PGothic"/>
                <w:sz w:val="28"/>
                <w:szCs w:val="28"/>
                <w:lang w:eastAsia="ja-JP"/>
              </w:rPr>
            </w:pPr>
            <w:r>
              <w:rPr>
                <w:rFonts w:ascii="MS PGothic" w:eastAsia="MS PGothic" w:hAnsi="MS PGothic" w:hint="eastAsia"/>
                <w:sz w:val="28"/>
                <w:szCs w:val="28"/>
                <w:lang w:eastAsia="ja-JP"/>
              </w:rPr>
              <w:t>・会費を一定期間貯金</w:t>
            </w:r>
            <w:r w:rsidR="00B36821">
              <w:rPr>
                <w:rFonts w:ascii="MS PGothic" w:eastAsia="MS PGothic" w:hAnsi="MS PGothic" w:hint="eastAsia"/>
                <w:sz w:val="28"/>
                <w:szCs w:val="28"/>
                <w:lang w:eastAsia="ja-JP"/>
              </w:rPr>
              <w:t>し</w:t>
            </w:r>
            <w:r>
              <w:rPr>
                <w:rFonts w:ascii="MS PGothic" w:eastAsia="MS PGothic" w:hAnsi="MS PGothic" w:hint="eastAsia"/>
                <w:sz w:val="28"/>
                <w:szCs w:val="28"/>
                <w:lang w:eastAsia="ja-JP"/>
              </w:rPr>
              <w:t>、</w:t>
            </w:r>
            <w:r w:rsidR="00B36821">
              <w:rPr>
                <w:rFonts w:ascii="MS PGothic" w:eastAsia="MS PGothic" w:hAnsi="MS PGothic" w:hint="eastAsia"/>
                <w:sz w:val="28"/>
                <w:szCs w:val="28"/>
                <w:lang w:eastAsia="ja-JP"/>
              </w:rPr>
              <w:t>会員地域内の青年教育事業等に使用する。</w:t>
            </w:r>
          </w:p>
        </w:tc>
      </w:tr>
      <w:tr w:rsidR="00B22FF4" w:rsidRPr="00E440B9" w:rsidTr="00E415B6">
        <w:trPr>
          <w:trHeight w:val="736"/>
        </w:trPr>
        <w:tc>
          <w:tcPr>
            <w:tcW w:w="2366" w:type="dxa"/>
            <w:vAlign w:val="center"/>
          </w:tcPr>
          <w:p w:rsidR="00B22FF4" w:rsidRPr="00E440B9" w:rsidRDefault="00B22FF4" w:rsidP="00295A8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ロシア</w:t>
            </w:r>
          </w:p>
          <w:p w:rsidR="00B22FF4" w:rsidRPr="00E440B9" w:rsidRDefault="00B22FF4" w:rsidP="00295A8B">
            <w:pPr>
              <w:jc w:val="center"/>
              <w:rPr>
                <w:rFonts w:ascii="MS PGothic" w:eastAsia="MS PGothic" w:hAnsi="MS PGothic"/>
                <w:sz w:val="28"/>
                <w:szCs w:val="28"/>
                <w:lang w:eastAsia="ja-JP"/>
              </w:rPr>
            </w:pPr>
            <w:r w:rsidRPr="00E440B9">
              <w:rPr>
                <w:rFonts w:ascii="MS PGothic" w:eastAsia="MS PGothic" w:hAnsi="MS PGothic" w:hint="eastAsia"/>
                <w:sz w:val="28"/>
                <w:szCs w:val="28"/>
                <w:lang w:eastAsia="ja-JP"/>
              </w:rPr>
              <w:t>トゥヴァ共和国</w:t>
            </w:r>
          </w:p>
        </w:tc>
        <w:tc>
          <w:tcPr>
            <w:tcW w:w="6540" w:type="dxa"/>
            <w:vAlign w:val="center"/>
          </w:tcPr>
          <w:p w:rsidR="00B22FF4" w:rsidRDefault="00B22FF4" w:rsidP="00295A8B">
            <w:pPr>
              <w:rPr>
                <w:rFonts w:ascii="MS PGothic" w:eastAsia="MS PGothic" w:hAnsi="MS PGothic"/>
                <w:sz w:val="28"/>
                <w:szCs w:val="28"/>
                <w:lang w:eastAsia="ja-JP"/>
              </w:rPr>
            </w:pPr>
            <w:r>
              <w:rPr>
                <w:rFonts w:ascii="MS PGothic" w:eastAsia="MS PGothic" w:hAnsi="MS PGothic" w:hint="eastAsia"/>
                <w:sz w:val="28"/>
                <w:szCs w:val="28"/>
                <w:lang w:eastAsia="ja-JP"/>
              </w:rPr>
              <w:t>・審議委員会について詳細な説明と内容が必要</w:t>
            </w:r>
          </w:p>
          <w:p w:rsidR="00B22FF4" w:rsidRDefault="00B22FF4" w:rsidP="00415310">
            <w:pPr>
              <w:rPr>
                <w:rFonts w:ascii="MS PGothic" w:eastAsia="MS PGothic" w:hAnsi="MS PGothic"/>
                <w:sz w:val="28"/>
                <w:szCs w:val="28"/>
                <w:lang w:eastAsia="ja-JP"/>
              </w:rPr>
            </w:pPr>
            <w:r>
              <w:rPr>
                <w:rFonts w:ascii="MS PGothic" w:eastAsia="MS PGothic" w:hAnsi="MS PGothic" w:hint="eastAsia"/>
                <w:sz w:val="28"/>
                <w:szCs w:val="28"/>
                <w:lang w:eastAsia="ja-JP"/>
              </w:rPr>
              <w:t>・</w:t>
            </w:r>
            <w:r w:rsidR="00415310">
              <w:rPr>
                <w:rFonts w:ascii="MS PGothic" w:eastAsia="MS PGothic" w:hAnsi="MS PGothic" w:hint="eastAsia"/>
                <w:sz w:val="28"/>
                <w:szCs w:val="28"/>
                <w:lang w:eastAsia="ja-JP"/>
              </w:rPr>
              <w:t>総会の出席対象を「副団体長」以上にする</w:t>
            </w:r>
          </w:p>
          <w:p w:rsidR="00415310" w:rsidRPr="00415310" w:rsidRDefault="00415310" w:rsidP="00415310">
            <w:pPr>
              <w:rPr>
                <w:rFonts w:ascii="MS PGothic" w:eastAsia="MS PGothic" w:hAnsi="MS PGothic"/>
                <w:sz w:val="28"/>
                <w:szCs w:val="28"/>
                <w:lang w:eastAsia="ja-JP"/>
              </w:rPr>
            </w:pPr>
            <w:r>
              <w:rPr>
                <w:rFonts w:ascii="MS PGothic" w:eastAsia="MS PGothic" w:hAnsi="MS PGothic" w:hint="eastAsia"/>
                <w:sz w:val="28"/>
                <w:szCs w:val="28"/>
                <w:lang w:eastAsia="ja-JP"/>
              </w:rPr>
              <w:t>・時代の流れに合わせて連合内も変化する必要がある</w:t>
            </w:r>
          </w:p>
        </w:tc>
      </w:tr>
      <w:tr w:rsidR="00C42836" w:rsidRPr="00E440B9" w:rsidTr="00295A8B">
        <w:trPr>
          <w:trHeight w:val="200"/>
        </w:trPr>
        <w:tc>
          <w:tcPr>
            <w:tcW w:w="2366" w:type="dxa"/>
            <w:vAlign w:val="center"/>
          </w:tcPr>
          <w:p w:rsidR="00C42836" w:rsidRPr="00E440B9" w:rsidRDefault="00C42836" w:rsidP="00295A8B">
            <w:pPr>
              <w:jc w:val="center"/>
              <w:rPr>
                <w:rFonts w:ascii="MS PGothic" w:eastAsia="MS PGothic" w:hAnsi="MS PGothic"/>
                <w:sz w:val="28"/>
                <w:szCs w:val="28"/>
                <w:lang w:eastAsia="ja-JP"/>
              </w:rPr>
            </w:pPr>
            <w:r>
              <w:rPr>
                <w:rFonts w:ascii="MS PGothic" w:eastAsia="MS PGothic" w:hAnsi="MS PGothic" w:hint="eastAsia"/>
                <w:sz w:val="28"/>
                <w:szCs w:val="28"/>
                <w:lang w:eastAsia="ja-JP"/>
              </w:rPr>
              <w:t>事務局</w:t>
            </w:r>
          </w:p>
        </w:tc>
        <w:tc>
          <w:tcPr>
            <w:tcW w:w="6540" w:type="dxa"/>
            <w:vAlign w:val="center"/>
          </w:tcPr>
          <w:p w:rsidR="00C42836" w:rsidRDefault="00DC0869" w:rsidP="00295A8B">
            <w:pPr>
              <w:rPr>
                <w:rFonts w:ascii="MS PGothic" w:eastAsia="MS PGothic" w:hAnsi="MS PGothic"/>
                <w:sz w:val="28"/>
                <w:szCs w:val="28"/>
                <w:lang w:eastAsia="ja-JP"/>
              </w:rPr>
            </w:pPr>
            <w:r>
              <w:rPr>
                <w:rFonts w:ascii="MS PGothic" w:eastAsia="MS PGothic" w:hAnsi="MS PGothic" w:hint="eastAsia"/>
                <w:sz w:val="28"/>
                <w:szCs w:val="28"/>
                <w:lang w:eastAsia="ja-JP"/>
              </w:rPr>
              <w:t>・事務局</w:t>
            </w:r>
            <w:r w:rsidR="00AF42A5">
              <w:rPr>
                <w:rFonts w:ascii="MS PGothic" w:eastAsia="MS PGothic" w:hAnsi="MS PGothic" w:hint="eastAsia"/>
                <w:sz w:val="28"/>
                <w:szCs w:val="28"/>
                <w:lang w:eastAsia="ja-JP"/>
              </w:rPr>
              <w:t>の予算は、</w:t>
            </w:r>
            <w:r w:rsidR="00AD78B4">
              <w:rPr>
                <w:rFonts w:ascii="MS PGothic" w:eastAsia="MS PGothic" w:hAnsi="MS PGothic" w:hint="eastAsia"/>
                <w:sz w:val="28"/>
                <w:szCs w:val="28"/>
                <w:lang w:eastAsia="ja-JP"/>
              </w:rPr>
              <w:t>年間</w:t>
            </w:r>
            <w:r w:rsidR="00231832">
              <w:rPr>
                <w:rFonts w:ascii="MS PGothic" w:eastAsia="MS PGothic" w:hAnsi="MS PGothic" w:hint="eastAsia"/>
                <w:sz w:val="28"/>
                <w:szCs w:val="28"/>
                <w:lang w:eastAsia="ja-JP"/>
              </w:rPr>
              <w:t>事業計画や業務報告で公開している。総会、実務委員会、分科委員会の予算部分については</w:t>
            </w:r>
            <w:r w:rsidR="00AF42A5">
              <w:rPr>
                <w:rFonts w:ascii="MS PGothic" w:eastAsia="MS PGothic" w:hAnsi="MS PGothic" w:hint="eastAsia"/>
                <w:sz w:val="28"/>
                <w:szCs w:val="28"/>
                <w:lang w:eastAsia="ja-JP"/>
              </w:rPr>
              <w:t>、担当</w:t>
            </w:r>
            <w:r w:rsidR="00231832">
              <w:rPr>
                <w:rFonts w:ascii="MS PGothic" w:eastAsia="MS PGothic" w:hAnsi="MS PGothic" w:hint="eastAsia"/>
                <w:sz w:val="28"/>
                <w:szCs w:val="28"/>
                <w:lang w:eastAsia="ja-JP"/>
              </w:rPr>
              <w:t>自治体から公開を避けている。</w:t>
            </w:r>
          </w:p>
          <w:p w:rsidR="00231832" w:rsidRDefault="00231832" w:rsidP="00295A8B">
            <w:pPr>
              <w:rPr>
                <w:rFonts w:ascii="MS PGothic" w:eastAsia="MS PGothic" w:hAnsi="MS PGothic"/>
                <w:sz w:val="28"/>
                <w:szCs w:val="28"/>
                <w:lang w:eastAsia="ja-JP"/>
              </w:rPr>
            </w:pPr>
            <w:r>
              <w:rPr>
                <w:rFonts w:ascii="MS PGothic" w:eastAsia="MS PGothic" w:hAnsi="MS PGothic" w:hint="eastAsia"/>
                <w:sz w:val="28"/>
                <w:szCs w:val="28"/>
                <w:lang w:eastAsia="ja-JP"/>
              </w:rPr>
              <w:t>・事務局の運営費は慶尚北道から支援されて</w:t>
            </w:r>
            <w:r w:rsidR="0033293B">
              <w:rPr>
                <w:rFonts w:ascii="MS PGothic" w:eastAsia="MS PGothic" w:hAnsi="MS PGothic" w:hint="eastAsia"/>
                <w:sz w:val="28"/>
                <w:szCs w:val="28"/>
                <w:lang w:eastAsia="ja-JP"/>
              </w:rPr>
              <w:t>おり、</w:t>
            </w:r>
            <w:r>
              <w:rPr>
                <w:rFonts w:ascii="MS PGothic" w:eastAsia="MS PGothic" w:hAnsi="MS PGothic" w:hint="eastAsia"/>
                <w:sz w:val="28"/>
                <w:szCs w:val="28"/>
                <w:lang w:eastAsia="ja-JP"/>
              </w:rPr>
              <w:t>慶尚北道から監査も受けているため、会員自治体には大きな枠組で公開</w:t>
            </w:r>
            <w:r w:rsidR="00305A21">
              <w:rPr>
                <w:rFonts w:ascii="MS PGothic" w:eastAsia="MS PGothic" w:hAnsi="MS PGothic" w:hint="eastAsia"/>
                <w:sz w:val="28"/>
                <w:szCs w:val="28"/>
                <w:lang w:eastAsia="ja-JP"/>
              </w:rPr>
              <w:t>する</w:t>
            </w:r>
            <w:r>
              <w:rPr>
                <w:rFonts w:ascii="MS PGothic" w:eastAsia="MS PGothic" w:hAnsi="MS PGothic" w:hint="eastAsia"/>
                <w:sz w:val="28"/>
                <w:szCs w:val="28"/>
                <w:lang w:eastAsia="ja-JP"/>
              </w:rPr>
              <w:t>予定</w:t>
            </w:r>
          </w:p>
          <w:p w:rsidR="00231832" w:rsidRDefault="00231832" w:rsidP="00295A8B">
            <w:pPr>
              <w:rPr>
                <w:rFonts w:ascii="MS PGothic" w:eastAsia="MS PGothic" w:hAnsi="MS PGothic"/>
                <w:sz w:val="28"/>
                <w:szCs w:val="28"/>
                <w:lang w:eastAsia="ja-JP"/>
              </w:rPr>
            </w:pPr>
            <w:r>
              <w:rPr>
                <w:rFonts w:ascii="MS PGothic" w:eastAsia="MS PGothic" w:hAnsi="MS PGothic" w:hint="eastAsia"/>
                <w:sz w:val="28"/>
                <w:szCs w:val="28"/>
                <w:lang w:eastAsia="ja-JP"/>
              </w:rPr>
              <w:t>・会費運営は、透明で、公正的に処理して行く。</w:t>
            </w:r>
          </w:p>
          <w:p w:rsidR="00231832" w:rsidRDefault="00231832" w:rsidP="00295A8B">
            <w:pPr>
              <w:rPr>
                <w:rFonts w:ascii="MS PGothic" w:eastAsia="MS PGothic" w:hAnsi="MS PGothic"/>
                <w:sz w:val="28"/>
                <w:szCs w:val="28"/>
                <w:lang w:eastAsia="ja-JP"/>
              </w:rPr>
            </w:pPr>
            <w:r>
              <w:rPr>
                <w:rFonts w:ascii="MS PGothic" w:eastAsia="MS PGothic" w:hAnsi="MS PGothic" w:hint="eastAsia"/>
                <w:sz w:val="28"/>
                <w:szCs w:val="28"/>
                <w:lang w:eastAsia="ja-JP"/>
              </w:rPr>
              <w:t>・事務局の運営費</w:t>
            </w:r>
            <w:r w:rsidR="00582E3D">
              <w:rPr>
                <w:rFonts w:ascii="MS PGothic" w:eastAsia="MS PGothic" w:hAnsi="MS PGothic" w:hint="eastAsia"/>
                <w:sz w:val="28"/>
                <w:szCs w:val="28"/>
                <w:lang w:eastAsia="ja-JP"/>
              </w:rPr>
              <w:t>と会費は区分して別途運営する</w:t>
            </w:r>
            <w:r w:rsidR="001C3932">
              <w:rPr>
                <w:rFonts w:ascii="MS PGothic" w:eastAsia="MS PGothic" w:hAnsi="MS PGothic" w:hint="eastAsia"/>
                <w:sz w:val="28"/>
                <w:szCs w:val="28"/>
                <w:lang w:eastAsia="ja-JP"/>
              </w:rPr>
              <w:t>。</w:t>
            </w:r>
          </w:p>
          <w:p w:rsidR="00582E3D" w:rsidRDefault="00582E3D" w:rsidP="00295A8B">
            <w:pPr>
              <w:rPr>
                <w:rFonts w:ascii="MS PGothic" w:eastAsia="MS PGothic" w:hAnsi="MS PGothic"/>
                <w:sz w:val="28"/>
                <w:szCs w:val="28"/>
                <w:lang w:eastAsia="ja-JP"/>
              </w:rPr>
            </w:pPr>
            <w:r>
              <w:rPr>
                <w:rFonts w:ascii="MS PGothic" w:eastAsia="MS PGothic" w:hAnsi="MS PGothic" w:hint="eastAsia"/>
                <w:sz w:val="28"/>
                <w:szCs w:val="28"/>
                <w:lang w:eastAsia="ja-JP"/>
              </w:rPr>
              <w:t>・事務局の</w:t>
            </w:r>
            <w:r w:rsidR="00F21FB4">
              <w:rPr>
                <w:rFonts w:ascii="MS PGothic" w:eastAsia="MS PGothic" w:hAnsi="MS PGothic" w:hint="eastAsia"/>
                <w:sz w:val="28"/>
                <w:szCs w:val="28"/>
                <w:lang w:eastAsia="ja-JP"/>
              </w:rPr>
              <w:t>既存</w:t>
            </w:r>
            <w:r>
              <w:rPr>
                <w:rFonts w:ascii="MS PGothic" w:eastAsia="MS PGothic" w:hAnsi="MS PGothic" w:hint="eastAsia"/>
                <w:sz w:val="28"/>
                <w:szCs w:val="28"/>
                <w:lang w:eastAsia="ja-JP"/>
              </w:rPr>
              <w:t>事業と会費で推進する事業は、会員自治体の意見を反映して推進して行く</w:t>
            </w:r>
            <w:r w:rsidR="00260B81">
              <w:rPr>
                <w:rFonts w:ascii="MS PGothic" w:eastAsia="MS PGothic" w:hAnsi="MS PGothic" w:hint="eastAsia"/>
                <w:sz w:val="28"/>
                <w:szCs w:val="28"/>
                <w:lang w:eastAsia="ja-JP"/>
              </w:rPr>
              <w:t>。</w:t>
            </w:r>
          </w:p>
          <w:p w:rsidR="004F22BF" w:rsidRPr="004F22BF" w:rsidRDefault="00582E3D" w:rsidP="00295A8B">
            <w:pPr>
              <w:rPr>
                <w:rFonts w:ascii="MS PGothic" w:eastAsia="MS PGothic" w:hAnsi="MS PGothic"/>
                <w:sz w:val="28"/>
                <w:szCs w:val="28"/>
                <w:lang w:eastAsia="ja-JP"/>
              </w:rPr>
            </w:pPr>
            <w:r>
              <w:rPr>
                <w:rFonts w:ascii="MS PGothic" w:eastAsia="MS PGothic" w:hAnsi="MS PGothic" w:hint="eastAsia"/>
                <w:sz w:val="28"/>
                <w:szCs w:val="28"/>
                <w:lang w:eastAsia="ja-JP"/>
              </w:rPr>
              <w:t>・会費制が９月の総会で採択されれば、規程に従って２０１７年に使用用途を決め審議委員会</w:t>
            </w:r>
            <w:r w:rsidR="004F22BF">
              <w:rPr>
                <w:rFonts w:ascii="MS PGothic" w:eastAsia="MS PGothic" w:hAnsi="MS PGothic" w:hint="eastAsia"/>
                <w:sz w:val="28"/>
                <w:szCs w:val="28"/>
                <w:lang w:eastAsia="ja-JP"/>
              </w:rPr>
              <w:t>を行う</w:t>
            </w:r>
            <w:r w:rsidR="00467E3D">
              <w:rPr>
                <w:rFonts w:ascii="MS PGothic" w:eastAsia="MS PGothic" w:hAnsi="MS PGothic" w:hint="eastAsia"/>
                <w:sz w:val="28"/>
                <w:szCs w:val="28"/>
                <w:lang w:eastAsia="ja-JP"/>
              </w:rPr>
              <w:t>。</w:t>
            </w:r>
            <w:r w:rsidR="00284612">
              <w:rPr>
                <w:rFonts w:ascii="MS PGothic" w:eastAsia="MS PGothic" w:hAnsi="MS PGothic" w:hint="eastAsia"/>
                <w:sz w:val="28"/>
                <w:szCs w:val="28"/>
                <w:lang w:eastAsia="ja-JP"/>
              </w:rPr>
              <w:t>（実際の</w:t>
            </w:r>
            <w:r w:rsidR="004F22BF">
              <w:rPr>
                <w:rFonts w:ascii="MS PGothic" w:eastAsia="MS PGothic" w:hAnsi="MS PGothic" w:hint="eastAsia"/>
                <w:sz w:val="28"/>
                <w:szCs w:val="28"/>
                <w:lang w:eastAsia="ja-JP"/>
              </w:rPr>
              <w:t>会費納入は、２０１８年からとなる。</w:t>
            </w:r>
            <w:r w:rsidR="00284612">
              <w:rPr>
                <w:rFonts w:ascii="MS PGothic" w:eastAsia="MS PGothic" w:hAnsi="MS PGothic" w:hint="eastAsia"/>
                <w:sz w:val="28"/>
                <w:szCs w:val="28"/>
                <w:lang w:eastAsia="ja-JP"/>
              </w:rPr>
              <w:t>）</w:t>
            </w:r>
          </w:p>
          <w:p w:rsidR="00582E3D" w:rsidRDefault="00284612" w:rsidP="00295A8B">
            <w:pPr>
              <w:rPr>
                <w:rFonts w:ascii="MS PGothic" w:eastAsia="MS PGothic" w:hAnsi="MS PGothic"/>
                <w:sz w:val="28"/>
                <w:szCs w:val="28"/>
                <w:lang w:eastAsia="ja-JP"/>
              </w:rPr>
            </w:pPr>
            <w:r>
              <w:rPr>
                <w:rFonts w:ascii="MS PGothic" w:eastAsia="MS PGothic" w:hAnsi="MS PGothic" w:hint="eastAsia"/>
                <w:sz w:val="28"/>
                <w:szCs w:val="28"/>
                <w:lang w:eastAsia="ja-JP"/>
              </w:rPr>
              <w:t>・</w:t>
            </w:r>
            <w:r w:rsidR="006F04FC">
              <w:rPr>
                <w:rFonts w:ascii="MS PGothic" w:eastAsia="MS PGothic" w:hAnsi="MS PGothic" w:hint="eastAsia"/>
                <w:sz w:val="28"/>
                <w:szCs w:val="28"/>
                <w:lang w:eastAsia="ja-JP"/>
              </w:rPr>
              <w:t>準会員の導入は、アジア全域の地方政府との交流拡大</w:t>
            </w:r>
            <w:r w:rsidR="00E4758D">
              <w:rPr>
                <w:rFonts w:ascii="MS PGothic" w:eastAsia="MS PGothic" w:hAnsi="MS PGothic" w:hint="eastAsia"/>
                <w:sz w:val="28"/>
                <w:szCs w:val="28"/>
                <w:lang w:eastAsia="ja-JP"/>
              </w:rPr>
              <w:t>に繋ぐ</w:t>
            </w:r>
            <w:r w:rsidR="006F04FC">
              <w:rPr>
                <w:rFonts w:ascii="MS PGothic" w:eastAsia="MS PGothic" w:hAnsi="MS PGothic" w:hint="eastAsia"/>
                <w:sz w:val="28"/>
                <w:szCs w:val="28"/>
                <w:lang w:eastAsia="ja-JP"/>
              </w:rPr>
              <w:t>ためのもので、</w:t>
            </w:r>
            <w:r w:rsidR="006E4AC3">
              <w:rPr>
                <w:rFonts w:ascii="MS PGothic" w:eastAsia="MS PGothic" w:hAnsi="MS PGothic" w:hint="eastAsia"/>
                <w:sz w:val="28"/>
                <w:szCs w:val="28"/>
                <w:lang w:eastAsia="ja-JP"/>
              </w:rPr>
              <w:t>議決権</w:t>
            </w:r>
            <w:r w:rsidR="00DF3B98">
              <w:rPr>
                <w:rFonts w:ascii="MS PGothic" w:eastAsia="MS PGothic" w:hAnsi="MS PGothic" w:hint="eastAsia"/>
                <w:sz w:val="28"/>
                <w:szCs w:val="28"/>
                <w:lang w:eastAsia="ja-JP"/>
              </w:rPr>
              <w:t>や</w:t>
            </w:r>
            <w:r w:rsidR="006E4AC3">
              <w:rPr>
                <w:rFonts w:ascii="MS PGothic" w:eastAsia="MS PGothic" w:hAnsi="MS PGothic" w:hint="eastAsia"/>
                <w:sz w:val="28"/>
                <w:szCs w:val="28"/>
                <w:lang w:eastAsia="ja-JP"/>
              </w:rPr>
              <w:t>投票券等</w:t>
            </w:r>
            <w:r w:rsidR="00DF3B98">
              <w:rPr>
                <w:rFonts w:ascii="MS PGothic" w:eastAsia="MS PGothic" w:hAnsi="MS PGothic" w:hint="eastAsia"/>
                <w:sz w:val="28"/>
                <w:szCs w:val="28"/>
                <w:lang w:eastAsia="ja-JP"/>
              </w:rPr>
              <w:t>に正会員とは差を置く（制限される）。</w:t>
            </w:r>
          </w:p>
          <w:p w:rsidR="006E4AC3" w:rsidRDefault="006E4AC3" w:rsidP="00295A8B">
            <w:pPr>
              <w:rPr>
                <w:rFonts w:ascii="MS PGothic" w:eastAsia="MS PGothic" w:hAnsi="MS PGothic"/>
                <w:sz w:val="28"/>
                <w:szCs w:val="28"/>
                <w:lang w:eastAsia="ja-JP"/>
              </w:rPr>
            </w:pPr>
            <w:r>
              <w:rPr>
                <w:rFonts w:ascii="MS PGothic" w:eastAsia="MS PGothic" w:hAnsi="MS PGothic" w:hint="eastAsia"/>
                <w:sz w:val="28"/>
                <w:szCs w:val="28"/>
                <w:lang w:eastAsia="ja-JP"/>
              </w:rPr>
              <w:t>・総会の出席対象を「団体の</w:t>
            </w:r>
            <w:r w:rsidRPr="00D975FF">
              <w:rPr>
                <w:rFonts w:ascii="MS PGothic" w:eastAsia="MS PGothic" w:hAnsi="MS PGothic" w:hint="eastAsia"/>
                <w:sz w:val="28"/>
                <w:szCs w:val="28"/>
                <w:u w:val="single"/>
                <w:lang w:eastAsia="ja-JP"/>
              </w:rPr>
              <w:t>代表</w:t>
            </w:r>
            <w:r>
              <w:rPr>
                <w:rFonts w:ascii="MS PGothic" w:eastAsia="MS PGothic" w:hAnsi="MS PGothic" w:hint="eastAsia"/>
                <w:sz w:val="28"/>
                <w:szCs w:val="28"/>
                <w:lang w:eastAsia="ja-JP"/>
              </w:rPr>
              <w:t>」から「団体の</w:t>
            </w:r>
            <w:r w:rsidRPr="00D975FF">
              <w:rPr>
                <w:rFonts w:ascii="MS PGothic" w:eastAsia="MS PGothic" w:hAnsi="MS PGothic" w:hint="eastAsia"/>
                <w:sz w:val="28"/>
                <w:szCs w:val="28"/>
                <w:u w:val="single"/>
                <w:lang w:eastAsia="ja-JP"/>
              </w:rPr>
              <w:t>長</w:t>
            </w:r>
            <w:r>
              <w:rPr>
                <w:rFonts w:ascii="MS PGothic" w:eastAsia="MS PGothic" w:hAnsi="MS PGothic" w:hint="eastAsia"/>
                <w:sz w:val="28"/>
                <w:szCs w:val="28"/>
                <w:lang w:eastAsia="ja-JP"/>
              </w:rPr>
              <w:t>」に改正する理由は、会員自治体の代表として</w:t>
            </w:r>
            <w:r w:rsidR="00370AFB">
              <w:rPr>
                <w:rFonts w:ascii="MS PGothic" w:eastAsia="MS PGothic" w:hAnsi="MS PGothic" w:hint="eastAsia"/>
                <w:sz w:val="28"/>
                <w:szCs w:val="28"/>
                <w:lang w:eastAsia="ja-JP"/>
              </w:rPr>
              <w:t>実務者も参加できるからである。</w:t>
            </w:r>
          </w:p>
          <w:p w:rsidR="00370AFB" w:rsidRDefault="00370AFB" w:rsidP="00295A8B">
            <w:pPr>
              <w:rPr>
                <w:rFonts w:ascii="MS PGothic" w:eastAsia="MS PGothic" w:hAnsi="MS PGothic"/>
                <w:sz w:val="28"/>
                <w:szCs w:val="28"/>
                <w:lang w:eastAsia="ja-JP"/>
              </w:rPr>
            </w:pPr>
            <w:r>
              <w:rPr>
                <w:rFonts w:ascii="MS PGothic" w:eastAsia="MS PGothic" w:hAnsi="MS PGothic" w:hint="eastAsia"/>
                <w:sz w:val="28"/>
                <w:szCs w:val="28"/>
                <w:lang w:eastAsia="ja-JP"/>
              </w:rPr>
              <w:t>・団体長が出席できない場合、副団体長や局長も出席できる。</w:t>
            </w:r>
          </w:p>
          <w:p w:rsidR="00284612" w:rsidRPr="00370AFB" w:rsidRDefault="00370AFB" w:rsidP="004810A6">
            <w:pPr>
              <w:rPr>
                <w:rFonts w:ascii="MS PGothic" w:eastAsia="MS PGothic" w:hAnsi="MS PGothic"/>
                <w:sz w:val="28"/>
                <w:szCs w:val="28"/>
                <w:lang w:eastAsia="ja-JP"/>
              </w:rPr>
            </w:pPr>
            <w:r>
              <w:rPr>
                <w:rFonts w:ascii="MS PGothic" w:eastAsia="MS PGothic" w:hAnsi="MS PGothic" w:hint="eastAsia"/>
                <w:sz w:val="28"/>
                <w:szCs w:val="28"/>
                <w:lang w:eastAsia="ja-JP"/>
              </w:rPr>
              <w:t>・討議内容を基に憲章改定を検討し、会員自治体</w:t>
            </w:r>
            <w:r w:rsidR="00397E11">
              <w:rPr>
                <w:rFonts w:ascii="MS PGothic" w:eastAsia="MS PGothic" w:hAnsi="MS PGothic" w:hint="eastAsia"/>
                <w:sz w:val="28"/>
                <w:szCs w:val="28"/>
                <w:lang w:eastAsia="ja-JP"/>
              </w:rPr>
              <w:t>の意見を聞く。そして当件について９月のイルクーツク州総会に上程する予定</w:t>
            </w:r>
            <w:r w:rsidR="00AD2CB4">
              <w:rPr>
                <w:rFonts w:ascii="MS PGothic" w:eastAsia="MS PGothic" w:hAnsi="MS PGothic" w:hint="eastAsia"/>
                <w:sz w:val="28"/>
                <w:szCs w:val="28"/>
                <w:lang w:eastAsia="ja-JP"/>
              </w:rPr>
              <w:t>。</w:t>
            </w:r>
          </w:p>
        </w:tc>
      </w:tr>
    </w:tbl>
    <w:p w:rsidR="00E440B9" w:rsidRDefault="00E440B9">
      <w:pPr>
        <w:widowControl/>
        <w:wordWrap/>
        <w:autoSpaceDE/>
        <w:autoSpaceDN/>
        <w:jc w:val="left"/>
        <w:rPr>
          <w:rFonts w:ascii="MS PGothic" w:eastAsia="MS PGothic" w:hAnsi="MS PGothic"/>
          <w:sz w:val="28"/>
          <w:szCs w:val="28"/>
          <w:lang w:eastAsia="ja-JP"/>
        </w:rPr>
      </w:pPr>
      <w:r>
        <w:rPr>
          <w:rFonts w:ascii="MS PGothic" w:eastAsia="MS PGothic" w:hAnsi="MS PGothic"/>
          <w:sz w:val="28"/>
          <w:szCs w:val="28"/>
          <w:lang w:eastAsia="ja-JP"/>
        </w:rPr>
        <w:br w:type="page"/>
      </w:r>
    </w:p>
    <w:p w:rsidR="00967854" w:rsidRDefault="00967854" w:rsidP="00967854">
      <w:pPr>
        <w:pStyle w:val="s0"/>
        <w:tabs>
          <w:tab w:val="left" w:pos="1418"/>
        </w:tabs>
        <w:spacing w:line="560" w:lineRule="exact"/>
        <w:jc w:val="both"/>
        <w:rPr>
          <w:rFonts w:ascii="MS PGothic" w:eastAsia="MS PGothic" w:hAnsi="MS PGothic" w:cs="HYÇìµå¶óÀÎM"/>
          <w:b/>
          <w:bCs/>
          <w:color w:val="4F81BD" w:themeColor="accent1"/>
          <w:sz w:val="36"/>
          <w:szCs w:val="36"/>
          <w:lang w:eastAsia="ja-JP"/>
        </w:rPr>
      </w:pPr>
      <w:r w:rsidRPr="00E440B9">
        <w:rPr>
          <w:rFonts w:ascii="MS PGothic" w:eastAsia="MS PGothic" w:hAnsi="MS PGothic" w:cs="HYÇìµå¶óÀÎM" w:hint="eastAsia"/>
          <w:b/>
          <w:bCs/>
          <w:color w:val="4F81BD" w:themeColor="accent1"/>
          <w:sz w:val="36"/>
          <w:szCs w:val="36"/>
          <w:lang w:eastAsia="ja-JP"/>
        </w:rPr>
        <w:lastRenderedPageBreak/>
        <w:t>■</w:t>
      </w:r>
      <w:r w:rsidRPr="00E440B9">
        <w:rPr>
          <w:rFonts w:ascii="MS PGothic" w:eastAsia="MS PGothic" w:hAnsi="MS PGothic" w:cs="HYÇìµå¶óÀÎM"/>
          <w:b/>
          <w:bCs/>
          <w:color w:val="4F81BD" w:themeColor="accent1"/>
          <w:sz w:val="36"/>
          <w:szCs w:val="36"/>
          <w:lang w:eastAsia="zh-CN"/>
        </w:rPr>
        <w:t xml:space="preserve"> </w:t>
      </w:r>
      <w:r w:rsidRPr="00E440B9">
        <w:rPr>
          <w:rFonts w:ascii="MS PGothic" w:eastAsia="MS PGothic" w:hAnsi="MS PGothic" w:cs="HYÇìµå¶óÀÎM" w:hint="eastAsia"/>
          <w:b/>
          <w:bCs/>
          <w:color w:val="4F81BD" w:themeColor="accent1"/>
          <w:sz w:val="36"/>
          <w:szCs w:val="36"/>
          <w:lang w:eastAsia="ja-JP"/>
        </w:rPr>
        <w:t>主要内容</w:t>
      </w:r>
    </w:p>
    <w:p w:rsidR="002C16A5" w:rsidRPr="002C16A5" w:rsidRDefault="002C16A5" w:rsidP="002C16A5">
      <w:pPr>
        <w:pStyle w:val="s0"/>
        <w:tabs>
          <w:tab w:val="left" w:pos="1418"/>
        </w:tabs>
        <w:jc w:val="both"/>
        <w:rPr>
          <w:rFonts w:ascii="MS PGothic" w:eastAsia="MS PGothic" w:hAnsi="MS PGothic" w:cs="HYÇìµå¶óÀÎM"/>
          <w:b/>
          <w:color w:val="4F81BD" w:themeColor="accent1"/>
          <w:sz w:val="12"/>
          <w:szCs w:val="14"/>
          <w:lang w:eastAsia="zh-CN"/>
        </w:rPr>
      </w:pPr>
    </w:p>
    <w:tbl>
      <w:tblPr>
        <w:tblStyle w:val="a6"/>
        <w:tblW w:w="0" w:type="auto"/>
        <w:tblLook w:val="04A0"/>
      </w:tblPr>
      <w:tblGrid>
        <w:gridCol w:w="9514"/>
      </w:tblGrid>
      <w:tr w:rsidR="00967854" w:rsidTr="00967854">
        <w:tc>
          <w:tcPr>
            <w:tcW w:w="9496" w:type="dxa"/>
          </w:tcPr>
          <w:p w:rsidR="00967854" w:rsidRDefault="00967854" w:rsidP="00967854">
            <w:pPr>
              <w:pStyle w:val="a7"/>
              <w:snapToGrid/>
            </w:pPr>
            <w:r>
              <w:rPr>
                <w:noProof/>
              </w:rPr>
              <w:drawing>
                <wp:inline distT="0" distB="0" distL="0" distR="0">
                  <wp:extent cx="5899785" cy="3601720"/>
                  <wp:effectExtent l="19050" t="0" r="5715" b="0"/>
                  <wp:docPr id="1" name="_x158680768" descr="EMB00000ac0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8680768" descr="EMB00000ac01222"/>
                          <pic:cNvPicPr>
                            <a:picLocks noChangeAspect="1" noChangeArrowheads="1"/>
                          </pic:cNvPicPr>
                        </pic:nvPicPr>
                        <pic:blipFill>
                          <a:blip r:embed="rId6" cstate="print"/>
                          <a:srcRect/>
                          <a:stretch>
                            <a:fillRect/>
                          </a:stretch>
                        </pic:blipFill>
                        <pic:spPr bwMode="auto">
                          <a:xfrm>
                            <a:off x="0" y="0"/>
                            <a:ext cx="5898956" cy="3601941"/>
                          </a:xfrm>
                          <a:prstGeom prst="rect">
                            <a:avLst/>
                          </a:prstGeom>
                          <a:noFill/>
                          <a:ln w="9525">
                            <a:noFill/>
                            <a:miter lim="800000"/>
                            <a:headEnd/>
                            <a:tailEnd/>
                          </a:ln>
                        </pic:spPr>
                      </pic:pic>
                    </a:graphicData>
                  </a:graphic>
                </wp:inline>
              </w:drawing>
            </w:r>
          </w:p>
          <w:p w:rsidR="00967854" w:rsidRDefault="00967854">
            <w:pPr>
              <w:rPr>
                <w:rFonts w:ascii="MS PGothic" w:eastAsia="MS PGothic" w:hAnsi="MS PGothic"/>
                <w:sz w:val="28"/>
                <w:szCs w:val="28"/>
                <w:lang w:eastAsia="ja-JP"/>
              </w:rPr>
            </w:pPr>
          </w:p>
        </w:tc>
      </w:tr>
      <w:tr w:rsidR="00967854" w:rsidTr="00967854">
        <w:tc>
          <w:tcPr>
            <w:tcW w:w="9496" w:type="dxa"/>
          </w:tcPr>
          <w:p w:rsidR="002C16A5" w:rsidRDefault="002C16A5" w:rsidP="002C16A5">
            <w:pPr>
              <w:pStyle w:val="a7"/>
              <w:snapToGrid/>
            </w:pPr>
            <w:r>
              <w:rPr>
                <w:noProof/>
              </w:rPr>
              <w:drawing>
                <wp:inline distT="0" distB="0" distL="0" distR="0">
                  <wp:extent cx="5899785" cy="3601720"/>
                  <wp:effectExtent l="19050" t="0" r="5715" b="0"/>
                  <wp:docPr id="4" name="_x160907336" descr="EMB00000ac0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0907336" descr="EMB00000ac01225"/>
                          <pic:cNvPicPr>
                            <a:picLocks noChangeAspect="1" noChangeArrowheads="1"/>
                          </pic:cNvPicPr>
                        </pic:nvPicPr>
                        <pic:blipFill>
                          <a:blip r:embed="rId7" cstate="print"/>
                          <a:srcRect/>
                          <a:stretch>
                            <a:fillRect/>
                          </a:stretch>
                        </pic:blipFill>
                        <pic:spPr bwMode="auto">
                          <a:xfrm>
                            <a:off x="0" y="0"/>
                            <a:ext cx="5899785" cy="3601720"/>
                          </a:xfrm>
                          <a:prstGeom prst="rect">
                            <a:avLst/>
                          </a:prstGeom>
                          <a:noFill/>
                          <a:ln w="9525">
                            <a:noFill/>
                            <a:miter lim="800000"/>
                            <a:headEnd/>
                            <a:tailEnd/>
                          </a:ln>
                        </pic:spPr>
                      </pic:pic>
                    </a:graphicData>
                  </a:graphic>
                </wp:inline>
              </w:drawing>
            </w:r>
          </w:p>
          <w:p w:rsidR="00967854" w:rsidRDefault="00967854">
            <w:pPr>
              <w:rPr>
                <w:rFonts w:ascii="MS PGothic" w:eastAsia="MS PGothic" w:hAnsi="MS PGothic"/>
                <w:sz w:val="28"/>
                <w:szCs w:val="28"/>
                <w:lang w:eastAsia="ja-JP"/>
              </w:rPr>
            </w:pPr>
          </w:p>
        </w:tc>
      </w:tr>
    </w:tbl>
    <w:p w:rsidR="000F0021" w:rsidRDefault="000F0021">
      <w:pPr>
        <w:rPr>
          <w:rFonts w:ascii="MS PGothic" w:eastAsia="MS PGothic" w:hAnsi="MS PGothic"/>
          <w:sz w:val="28"/>
          <w:szCs w:val="28"/>
          <w:lang w:eastAsia="ja-JP"/>
        </w:rPr>
      </w:pPr>
    </w:p>
    <w:p w:rsidR="000F0021" w:rsidRDefault="000F0021">
      <w:pPr>
        <w:widowControl/>
        <w:wordWrap/>
        <w:autoSpaceDE/>
        <w:autoSpaceDN/>
        <w:jc w:val="left"/>
        <w:rPr>
          <w:rFonts w:ascii="MS PGothic" w:eastAsia="MS PGothic" w:hAnsi="MS PGothic"/>
          <w:sz w:val="28"/>
          <w:szCs w:val="28"/>
          <w:lang w:eastAsia="ja-JP"/>
        </w:rPr>
      </w:pPr>
      <w:r>
        <w:rPr>
          <w:rFonts w:ascii="MS PGothic" w:eastAsia="MS PGothic" w:hAnsi="MS PGothic"/>
          <w:sz w:val="28"/>
          <w:szCs w:val="28"/>
          <w:lang w:eastAsia="ja-JP"/>
        </w:rPr>
        <w:br w:type="page"/>
      </w:r>
    </w:p>
    <w:tbl>
      <w:tblPr>
        <w:tblStyle w:val="a6"/>
        <w:tblW w:w="0" w:type="auto"/>
        <w:tblLook w:val="04A0"/>
      </w:tblPr>
      <w:tblGrid>
        <w:gridCol w:w="9514"/>
      </w:tblGrid>
      <w:tr w:rsidR="000F0021" w:rsidTr="000F0021">
        <w:tc>
          <w:tcPr>
            <w:tcW w:w="9514" w:type="dxa"/>
          </w:tcPr>
          <w:p w:rsidR="000F0021" w:rsidRDefault="000F0021" w:rsidP="000F0021">
            <w:pPr>
              <w:pStyle w:val="a7"/>
              <w:snapToGrid/>
            </w:pPr>
            <w:r>
              <w:rPr>
                <w:noProof/>
              </w:rPr>
              <w:lastRenderedPageBreak/>
              <w:drawing>
                <wp:inline distT="0" distB="0" distL="0" distR="0">
                  <wp:extent cx="5923915" cy="3601720"/>
                  <wp:effectExtent l="19050" t="0" r="635" b="0"/>
                  <wp:docPr id="7" name="_x436948704" descr="EMB00000ac0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36948704" descr="EMB00000ac01228"/>
                          <pic:cNvPicPr>
                            <a:picLocks noChangeAspect="1" noChangeArrowheads="1"/>
                          </pic:cNvPicPr>
                        </pic:nvPicPr>
                        <pic:blipFill>
                          <a:blip r:embed="rId8" cstate="print"/>
                          <a:srcRect/>
                          <a:stretch>
                            <a:fillRect/>
                          </a:stretch>
                        </pic:blipFill>
                        <pic:spPr bwMode="auto">
                          <a:xfrm>
                            <a:off x="0" y="0"/>
                            <a:ext cx="5923915" cy="3601720"/>
                          </a:xfrm>
                          <a:prstGeom prst="rect">
                            <a:avLst/>
                          </a:prstGeom>
                          <a:noFill/>
                          <a:ln w="9525">
                            <a:noFill/>
                            <a:miter lim="800000"/>
                            <a:headEnd/>
                            <a:tailEnd/>
                          </a:ln>
                        </pic:spPr>
                      </pic:pic>
                    </a:graphicData>
                  </a:graphic>
                </wp:inline>
              </w:drawing>
            </w:r>
          </w:p>
          <w:p w:rsidR="000F0021" w:rsidRDefault="000F0021" w:rsidP="000F0021">
            <w:pPr>
              <w:rPr>
                <w:rFonts w:ascii="MS PGothic" w:eastAsia="MS PGothic" w:hAnsi="MS PGothic"/>
                <w:sz w:val="28"/>
                <w:szCs w:val="28"/>
                <w:lang w:eastAsia="ja-JP"/>
              </w:rPr>
            </w:pPr>
            <w:r>
              <w:rPr>
                <w:rFonts w:ascii="MS PGothic" w:eastAsia="MS PGothic" w:hAnsi="MS PGothic" w:hint="eastAsia"/>
                <w:sz w:val="28"/>
                <w:szCs w:val="28"/>
                <w:lang w:eastAsia="ja-JP"/>
              </w:rPr>
              <w:t>祝辞：</w:t>
            </w:r>
            <w:r w:rsidRPr="000F0021">
              <w:rPr>
                <w:rFonts w:ascii="MS PGothic" w:eastAsia="MS PGothic" w:hAnsi="MS PGothic" w:hint="eastAsia"/>
                <w:sz w:val="28"/>
                <w:szCs w:val="28"/>
                <w:lang w:eastAsia="ja-JP"/>
              </w:rPr>
              <w:t>アレクサンドル・ボストゥリクブ</w:t>
            </w:r>
            <w:r>
              <w:rPr>
                <w:rFonts w:ascii="MS PGothic" w:eastAsia="MS PGothic" w:hAnsi="MS PGothic" w:hint="eastAsia"/>
                <w:sz w:val="28"/>
                <w:szCs w:val="28"/>
                <w:lang w:eastAsia="ja-JP"/>
              </w:rPr>
              <w:t xml:space="preserve"> 駐釜山ロシア総領事</w:t>
            </w:r>
          </w:p>
        </w:tc>
      </w:tr>
      <w:tr w:rsidR="000F0021" w:rsidTr="000F0021">
        <w:trPr>
          <w:trHeight w:val="1109"/>
        </w:trPr>
        <w:tc>
          <w:tcPr>
            <w:tcW w:w="9514" w:type="dxa"/>
          </w:tcPr>
          <w:p w:rsidR="000F0021" w:rsidRDefault="000F0021" w:rsidP="000F0021">
            <w:pPr>
              <w:pStyle w:val="a7"/>
              <w:snapToGrid/>
            </w:pPr>
            <w:r>
              <w:rPr>
                <w:noProof/>
              </w:rPr>
              <w:drawing>
                <wp:inline distT="0" distB="0" distL="0" distR="0">
                  <wp:extent cx="5923915" cy="3601720"/>
                  <wp:effectExtent l="19050" t="0" r="635" b="0"/>
                  <wp:docPr id="10" name="_x159315216" descr="EMB00000ac01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9315216" descr="EMB00000ac0122b"/>
                          <pic:cNvPicPr>
                            <a:picLocks noChangeAspect="1" noChangeArrowheads="1"/>
                          </pic:cNvPicPr>
                        </pic:nvPicPr>
                        <pic:blipFill>
                          <a:blip r:embed="rId9" cstate="print"/>
                          <a:srcRect/>
                          <a:stretch>
                            <a:fillRect/>
                          </a:stretch>
                        </pic:blipFill>
                        <pic:spPr bwMode="auto">
                          <a:xfrm>
                            <a:off x="0" y="0"/>
                            <a:ext cx="5923915" cy="3601720"/>
                          </a:xfrm>
                          <a:prstGeom prst="rect">
                            <a:avLst/>
                          </a:prstGeom>
                          <a:noFill/>
                          <a:ln w="9525">
                            <a:noFill/>
                            <a:miter lim="800000"/>
                            <a:headEnd/>
                            <a:tailEnd/>
                          </a:ln>
                        </pic:spPr>
                      </pic:pic>
                    </a:graphicData>
                  </a:graphic>
                </wp:inline>
              </w:drawing>
            </w:r>
          </w:p>
          <w:p w:rsidR="000F0021" w:rsidRDefault="000F0021" w:rsidP="000F0021">
            <w:pPr>
              <w:rPr>
                <w:rFonts w:ascii="MS PGothic" w:eastAsia="MS PGothic" w:hAnsi="MS PGothic"/>
                <w:sz w:val="28"/>
                <w:szCs w:val="28"/>
                <w:lang w:eastAsia="ja-JP"/>
              </w:rPr>
            </w:pPr>
            <w:r>
              <w:rPr>
                <w:rFonts w:ascii="MS PGothic" w:eastAsia="MS PGothic" w:hAnsi="MS PGothic" w:hint="eastAsia"/>
                <w:sz w:val="28"/>
                <w:szCs w:val="28"/>
                <w:lang w:eastAsia="ja-JP"/>
              </w:rPr>
              <w:t>会員自治体の発表：ガリナ ロシアイルクーツク州課長</w:t>
            </w:r>
          </w:p>
        </w:tc>
      </w:tr>
    </w:tbl>
    <w:p w:rsidR="00826E44" w:rsidRPr="00E440B9" w:rsidRDefault="00826E44">
      <w:pPr>
        <w:rPr>
          <w:rFonts w:ascii="MS PGothic" w:eastAsia="MS PGothic" w:hAnsi="MS PGothic"/>
          <w:sz w:val="28"/>
          <w:szCs w:val="28"/>
          <w:lang w:eastAsia="ja-JP"/>
        </w:rPr>
      </w:pPr>
    </w:p>
    <w:sectPr w:rsidR="00826E44" w:rsidRPr="00E440B9" w:rsidSect="001A2C22">
      <w:pgSz w:w="11906" w:h="16838"/>
      <w:pgMar w:top="1418" w:right="1304" w:bottom="1418" w:left="130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1B21" w:rsidRDefault="00001B21" w:rsidP="001F7D7B">
      <w:r>
        <w:separator/>
      </w:r>
    </w:p>
  </w:endnote>
  <w:endnote w:type="continuationSeparator" w:id="1">
    <w:p w:rsidR="00001B21" w:rsidRDefault="00001B21" w:rsidP="001F7D7B">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Batang">
    <w:altName w:val="Constanti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YÇìµå¶óÀÎM">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1B21" w:rsidRDefault="00001B21" w:rsidP="001F7D7B">
      <w:r>
        <w:separator/>
      </w:r>
    </w:p>
  </w:footnote>
  <w:footnote w:type="continuationSeparator" w:id="1">
    <w:p w:rsidR="00001B21" w:rsidRDefault="00001B21" w:rsidP="001F7D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F7D7B"/>
    <w:rsid w:val="00001B21"/>
    <w:rsid w:val="00014310"/>
    <w:rsid w:val="00031C8A"/>
    <w:rsid w:val="00055000"/>
    <w:rsid w:val="000B2FEE"/>
    <w:rsid w:val="000C59BB"/>
    <w:rsid w:val="000E71FE"/>
    <w:rsid w:val="000F0021"/>
    <w:rsid w:val="000F4105"/>
    <w:rsid w:val="00124D41"/>
    <w:rsid w:val="00163D41"/>
    <w:rsid w:val="00171EA6"/>
    <w:rsid w:val="00194927"/>
    <w:rsid w:val="001C3932"/>
    <w:rsid w:val="001D2EB1"/>
    <w:rsid w:val="001E0EBE"/>
    <w:rsid w:val="001F7D7B"/>
    <w:rsid w:val="00231832"/>
    <w:rsid w:val="00260B81"/>
    <w:rsid w:val="00273455"/>
    <w:rsid w:val="00284612"/>
    <w:rsid w:val="002847F8"/>
    <w:rsid w:val="0029698C"/>
    <w:rsid w:val="002A4F65"/>
    <w:rsid w:val="002B231C"/>
    <w:rsid w:val="002C16A5"/>
    <w:rsid w:val="002C16D0"/>
    <w:rsid w:val="002D5883"/>
    <w:rsid w:val="00305A21"/>
    <w:rsid w:val="003157BF"/>
    <w:rsid w:val="0033293B"/>
    <w:rsid w:val="003425DB"/>
    <w:rsid w:val="003429B1"/>
    <w:rsid w:val="00370AFB"/>
    <w:rsid w:val="00376B2C"/>
    <w:rsid w:val="00385726"/>
    <w:rsid w:val="00397E11"/>
    <w:rsid w:val="003C3472"/>
    <w:rsid w:val="003E0E53"/>
    <w:rsid w:val="00415310"/>
    <w:rsid w:val="0042782C"/>
    <w:rsid w:val="004355AA"/>
    <w:rsid w:val="0046424C"/>
    <w:rsid w:val="00467E3D"/>
    <w:rsid w:val="004810A6"/>
    <w:rsid w:val="00497890"/>
    <w:rsid w:val="004F22BF"/>
    <w:rsid w:val="00522076"/>
    <w:rsid w:val="005250E6"/>
    <w:rsid w:val="00555F6A"/>
    <w:rsid w:val="0057538F"/>
    <w:rsid w:val="00582E3D"/>
    <w:rsid w:val="00593D8C"/>
    <w:rsid w:val="005F30E9"/>
    <w:rsid w:val="006B1A23"/>
    <w:rsid w:val="006E43BC"/>
    <w:rsid w:val="006E4AC3"/>
    <w:rsid w:val="006F04FC"/>
    <w:rsid w:val="007375F7"/>
    <w:rsid w:val="00777EAB"/>
    <w:rsid w:val="007B75D5"/>
    <w:rsid w:val="007F1522"/>
    <w:rsid w:val="00826E44"/>
    <w:rsid w:val="00832B8B"/>
    <w:rsid w:val="008C1DB4"/>
    <w:rsid w:val="008C1F4D"/>
    <w:rsid w:val="008E1278"/>
    <w:rsid w:val="008E1B19"/>
    <w:rsid w:val="00967854"/>
    <w:rsid w:val="00976FF3"/>
    <w:rsid w:val="009E6834"/>
    <w:rsid w:val="00A17115"/>
    <w:rsid w:val="00A45168"/>
    <w:rsid w:val="00A737BC"/>
    <w:rsid w:val="00AD2CB4"/>
    <w:rsid w:val="00AD3CE1"/>
    <w:rsid w:val="00AD52D2"/>
    <w:rsid w:val="00AD78B4"/>
    <w:rsid w:val="00AF42A5"/>
    <w:rsid w:val="00AF79F9"/>
    <w:rsid w:val="00B11E56"/>
    <w:rsid w:val="00B22FF4"/>
    <w:rsid w:val="00B36821"/>
    <w:rsid w:val="00BC7025"/>
    <w:rsid w:val="00C42836"/>
    <w:rsid w:val="00C53870"/>
    <w:rsid w:val="00C72D76"/>
    <w:rsid w:val="00C878EC"/>
    <w:rsid w:val="00CD1DA6"/>
    <w:rsid w:val="00CD6AEF"/>
    <w:rsid w:val="00D5003F"/>
    <w:rsid w:val="00D671A7"/>
    <w:rsid w:val="00D975FF"/>
    <w:rsid w:val="00DA3BF7"/>
    <w:rsid w:val="00DA741E"/>
    <w:rsid w:val="00DC0869"/>
    <w:rsid w:val="00DE60AC"/>
    <w:rsid w:val="00DF3B98"/>
    <w:rsid w:val="00E3225B"/>
    <w:rsid w:val="00E34CB9"/>
    <w:rsid w:val="00E440B9"/>
    <w:rsid w:val="00E4758D"/>
    <w:rsid w:val="00E576E0"/>
    <w:rsid w:val="00E6344A"/>
    <w:rsid w:val="00E85919"/>
    <w:rsid w:val="00E86644"/>
    <w:rsid w:val="00EE4653"/>
    <w:rsid w:val="00F11575"/>
    <w:rsid w:val="00F21FB4"/>
    <w:rsid w:val="00F245B4"/>
    <w:rsid w:val="00F55618"/>
    <w:rsid w:val="00FA3AB2"/>
    <w:rsid w:val="00FA4569"/>
    <w:rsid w:val="00FB44A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CB9"/>
    <w:pPr>
      <w:widowControl w:val="0"/>
      <w:wordWrap w:val="0"/>
      <w:autoSpaceDE w:val="0"/>
      <w:autoSpaceDN w:val="0"/>
      <w:jc w:val="both"/>
    </w:pPr>
    <w:rPr>
      <w:rFonts w:ascii="바탕" w:eastAsia="바탕" w:hAnsi="Times New Roman"/>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1C8A"/>
    <w:pPr>
      <w:widowControl w:val="0"/>
      <w:wordWrap w:val="0"/>
      <w:autoSpaceDE w:val="0"/>
      <w:autoSpaceDN w:val="0"/>
      <w:jc w:val="both"/>
    </w:pPr>
    <w:rPr>
      <w:rFonts w:ascii="Batang" w:eastAsia="MS Mincho" w:hAnsi="Times New Roman"/>
      <w:sz w:val="27"/>
      <w:szCs w:val="27"/>
      <w:lang w:eastAsia="ko-KR"/>
    </w:rPr>
  </w:style>
  <w:style w:type="paragraph" w:styleId="a4">
    <w:name w:val="header"/>
    <w:basedOn w:val="a"/>
    <w:link w:val="Char"/>
    <w:uiPriority w:val="99"/>
    <w:semiHidden/>
    <w:unhideWhenUsed/>
    <w:rsid w:val="001F7D7B"/>
    <w:pPr>
      <w:tabs>
        <w:tab w:val="center" w:pos="4513"/>
        <w:tab w:val="right" w:pos="9026"/>
      </w:tabs>
      <w:snapToGrid w:val="0"/>
    </w:pPr>
  </w:style>
  <w:style w:type="character" w:customStyle="1" w:styleId="Char">
    <w:name w:val="머리글 Char"/>
    <w:basedOn w:val="a0"/>
    <w:link w:val="a4"/>
    <w:uiPriority w:val="99"/>
    <w:semiHidden/>
    <w:rsid w:val="001F7D7B"/>
    <w:rPr>
      <w:rFonts w:ascii="Batang" w:eastAsia="MS Mincho" w:hAnsi="Times New Roman"/>
      <w:sz w:val="27"/>
      <w:szCs w:val="27"/>
      <w:lang w:eastAsia="ko-KR"/>
    </w:rPr>
  </w:style>
  <w:style w:type="paragraph" w:styleId="a5">
    <w:name w:val="footer"/>
    <w:basedOn w:val="a"/>
    <w:link w:val="Char0"/>
    <w:unhideWhenUsed/>
    <w:rsid w:val="001F7D7B"/>
    <w:pPr>
      <w:tabs>
        <w:tab w:val="center" w:pos="4513"/>
        <w:tab w:val="right" w:pos="9026"/>
      </w:tabs>
      <w:snapToGrid w:val="0"/>
    </w:pPr>
  </w:style>
  <w:style w:type="character" w:customStyle="1" w:styleId="Char0">
    <w:name w:val="바닥글 Char"/>
    <w:basedOn w:val="a0"/>
    <w:link w:val="a5"/>
    <w:rsid w:val="001F7D7B"/>
    <w:rPr>
      <w:rFonts w:ascii="Batang" w:eastAsia="MS Mincho" w:hAnsi="Times New Roman"/>
      <w:sz w:val="27"/>
      <w:szCs w:val="27"/>
      <w:lang w:eastAsia="ko-KR"/>
    </w:rPr>
  </w:style>
  <w:style w:type="paragraph" w:customStyle="1" w:styleId="s0">
    <w:name w:val="s0"/>
    <w:rsid w:val="001F7D7B"/>
    <w:pPr>
      <w:widowControl w:val="0"/>
      <w:autoSpaceDE w:val="0"/>
      <w:autoSpaceDN w:val="0"/>
      <w:adjustRightInd w:val="0"/>
    </w:pPr>
    <w:rPr>
      <w:rFonts w:ascii="굴림" w:eastAsia="굴림" w:hAnsi="맑은 고딕"/>
      <w:kern w:val="0"/>
      <w:sz w:val="24"/>
      <w:szCs w:val="24"/>
      <w:lang w:eastAsia="ko-KR"/>
    </w:rPr>
  </w:style>
  <w:style w:type="table" w:styleId="a6">
    <w:name w:val="Table Grid"/>
    <w:basedOn w:val="a1"/>
    <w:uiPriority w:val="59"/>
    <w:rsid w:val="001F7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바탕글"/>
    <w:basedOn w:val="a"/>
    <w:rsid w:val="001F7D7B"/>
    <w:pPr>
      <w:snapToGrid w:val="0"/>
      <w:spacing w:line="384" w:lineRule="auto"/>
      <w:textAlignment w:val="baseline"/>
    </w:pPr>
    <w:rPr>
      <w:rFonts w:eastAsia="굴림" w:hAnsi="굴림" w:cs="굴림"/>
      <w:color w:val="000000"/>
      <w:kern w:val="0"/>
      <w:szCs w:val="20"/>
    </w:rPr>
  </w:style>
  <w:style w:type="paragraph" w:customStyle="1" w:styleId="New">
    <w:name w:val="正文 New"/>
    <w:rsid w:val="001F7D7B"/>
    <w:pPr>
      <w:widowControl w:val="0"/>
      <w:jc w:val="both"/>
    </w:pPr>
    <w:rPr>
      <w:rFonts w:ascii="Times New Roman" w:eastAsia="SimSun" w:hAnsi="Times New Roman"/>
      <w:sz w:val="21"/>
      <w:szCs w:val="24"/>
      <w:lang w:eastAsia="zh-CN"/>
    </w:rPr>
  </w:style>
  <w:style w:type="paragraph" w:styleId="a8">
    <w:name w:val="Balloon Text"/>
    <w:basedOn w:val="a"/>
    <w:link w:val="Char1"/>
    <w:uiPriority w:val="99"/>
    <w:semiHidden/>
    <w:unhideWhenUsed/>
    <w:rsid w:val="00967854"/>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967854"/>
    <w:rPr>
      <w:rFonts w:asciiTheme="majorHAnsi" w:eastAsiaTheme="majorEastAsia" w:hAnsiTheme="majorHAnsi" w:cstheme="majorBidi"/>
      <w:sz w:val="18"/>
      <w:szCs w:val="18"/>
      <w:lang w:eastAsia="ko-KR"/>
    </w:rPr>
  </w:style>
</w:styles>
</file>

<file path=word/webSettings.xml><?xml version="1.0" encoding="utf-8"?>
<w:webSettings xmlns:r="http://schemas.openxmlformats.org/officeDocument/2006/relationships" xmlns:w="http://schemas.openxmlformats.org/wordprocessingml/2006/main">
  <w:divs>
    <w:div w:id="378284726">
      <w:bodyDiv w:val="1"/>
      <w:marLeft w:val="0"/>
      <w:marRight w:val="0"/>
      <w:marTop w:val="0"/>
      <w:marBottom w:val="0"/>
      <w:divBdr>
        <w:top w:val="none" w:sz="0" w:space="0" w:color="auto"/>
        <w:left w:val="none" w:sz="0" w:space="0" w:color="auto"/>
        <w:bottom w:val="none" w:sz="0" w:space="0" w:color="auto"/>
        <w:right w:val="none" w:sz="0" w:space="0" w:color="auto"/>
      </w:divBdr>
    </w:div>
    <w:div w:id="1160148932">
      <w:bodyDiv w:val="1"/>
      <w:marLeft w:val="0"/>
      <w:marRight w:val="0"/>
      <w:marTop w:val="0"/>
      <w:marBottom w:val="0"/>
      <w:divBdr>
        <w:top w:val="none" w:sz="0" w:space="0" w:color="auto"/>
        <w:left w:val="none" w:sz="0" w:space="0" w:color="auto"/>
        <w:bottom w:val="none" w:sz="0" w:space="0" w:color="auto"/>
        <w:right w:val="none" w:sz="0" w:space="0" w:color="auto"/>
      </w:divBdr>
    </w:div>
    <w:div w:id="1437139798">
      <w:bodyDiv w:val="1"/>
      <w:marLeft w:val="0"/>
      <w:marRight w:val="0"/>
      <w:marTop w:val="0"/>
      <w:marBottom w:val="0"/>
      <w:divBdr>
        <w:top w:val="none" w:sz="0" w:space="0" w:color="auto"/>
        <w:left w:val="none" w:sz="0" w:space="0" w:color="auto"/>
        <w:bottom w:val="none" w:sz="0" w:space="0" w:color="auto"/>
        <w:right w:val="none" w:sz="0" w:space="0" w:color="auto"/>
      </w:divBdr>
    </w:div>
    <w:div w:id="144310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7</Pages>
  <Words>471</Words>
  <Characters>2685</Characters>
  <Application>Microsoft Office Word</Application>
  <DocSecurity>0</DocSecurity>
  <Lines>22</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115</cp:revision>
  <dcterms:created xsi:type="dcterms:W3CDTF">2016-06-02T02:17:00Z</dcterms:created>
  <dcterms:modified xsi:type="dcterms:W3CDTF">2016-07-14T02:26:00Z</dcterms:modified>
</cp:coreProperties>
</file>